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92" w:rsidRDefault="00E75492" w:rsidP="00E754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433314" w:rsidP="00E7549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3152775" cy="3048000"/>
            <wp:effectExtent l="0" t="0" r="9525" b="0"/>
            <wp:docPr id="1" name="Obrázok 1" descr="C:\Users\zgallikova\Pictures\slnieč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gallikova\Pictures\slniečk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14" w:rsidRDefault="00433314" w:rsidP="00E75492">
      <w:pPr>
        <w:pStyle w:val="Default"/>
        <w:jc w:val="center"/>
        <w:rPr>
          <w:b/>
          <w:bCs/>
          <w:sz w:val="28"/>
          <w:szCs w:val="28"/>
        </w:rPr>
      </w:pPr>
    </w:p>
    <w:p w:rsidR="00433314" w:rsidRDefault="00433314" w:rsidP="00E75492">
      <w:pPr>
        <w:pStyle w:val="Default"/>
        <w:jc w:val="center"/>
        <w:rPr>
          <w:b/>
          <w:bCs/>
          <w:sz w:val="28"/>
          <w:szCs w:val="28"/>
        </w:rPr>
      </w:pPr>
    </w:p>
    <w:p w:rsidR="00433314" w:rsidRDefault="00433314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DA717A" w:rsidRDefault="00DA717A" w:rsidP="00E7549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Správa</w:t>
      </w:r>
    </w:p>
    <w:p w:rsidR="00E75492" w:rsidRDefault="00DA717A" w:rsidP="00E754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výsledkoch a podmienkach výchovno-vzdelávacej činnosti </w:t>
      </w:r>
    </w:p>
    <w:p w:rsidR="00FE5853" w:rsidRDefault="00DA717A" w:rsidP="00E754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Materskej školy</w:t>
      </w:r>
      <w:r w:rsidR="00E7549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E75492">
        <w:rPr>
          <w:b/>
          <w:bCs/>
          <w:sz w:val="28"/>
          <w:szCs w:val="28"/>
        </w:rPr>
        <w:t xml:space="preserve">Školská </w:t>
      </w:r>
      <w:r w:rsidR="00FE5853">
        <w:rPr>
          <w:b/>
          <w:bCs/>
          <w:sz w:val="28"/>
          <w:szCs w:val="28"/>
        </w:rPr>
        <w:t>1146/</w:t>
      </w:r>
      <w:r w:rsidR="00E75492">
        <w:rPr>
          <w:b/>
          <w:bCs/>
          <w:sz w:val="28"/>
          <w:szCs w:val="28"/>
        </w:rPr>
        <w:t>3</w:t>
      </w:r>
      <w:r w:rsidR="00FE5853">
        <w:rPr>
          <w:b/>
          <w:bCs/>
          <w:sz w:val="28"/>
          <w:szCs w:val="28"/>
        </w:rPr>
        <w:t>, Lendak</w:t>
      </w:r>
    </w:p>
    <w:p w:rsidR="00DA717A" w:rsidRDefault="00CD604E" w:rsidP="00E7549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za školský rok 2022/2023</w:t>
      </w:r>
    </w:p>
    <w:p w:rsidR="00680077" w:rsidRDefault="00680077" w:rsidP="00E75492">
      <w:pPr>
        <w:spacing w:line="360" w:lineRule="auto"/>
        <w:jc w:val="center"/>
      </w:pPr>
    </w:p>
    <w:p w:rsidR="00DA717A" w:rsidRDefault="00DA717A"/>
    <w:p w:rsidR="008866EF" w:rsidRDefault="008866EF" w:rsidP="008B4553">
      <w:pPr>
        <w:pStyle w:val="Hlavikaobsahu"/>
      </w:pPr>
    </w:p>
    <w:p w:rsidR="008866EF" w:rsidRDefault="008866EF" w:rsidP="008866EF">
      <w:pPr>
        <w:pStyle w:val="Default"/>
      </w:pPr>
    </w:p>
    <w:p w:rsidR="008866EF" w:rsidRPr="00952D8D" w:rsidRDefault="00952D8D" w:rsidP="00952D8D">
      <w:pPr>
        <w:pStyle w:val="Default"/>
        <w:spacing w:line="360" w:lineRule="auto"/>
        <w:jc w:val="both"/>
      </w:pPr>
      <w:r w:rsidRPr="00952D8D">
        <w:lastRenderedPageBreak/>
        <w:t xml:space="preserve">vypracovaná na základe vyhlášky </w:t>
      </w:r>
      <w:proofErr w:type="spellStart"/>
      <w:r w:rsidRPr="00952D8D">
        <w:t>MŠVVaŠ</w:t>
      </w:r>
      <w:proofErr w:type="spellEnd"/>
      <w:r w:rsidRPr="00952D8D">
        <w:t xml:space="preserve"> SR č. 435/2020 Z. z. o štruktúre a obsahu správ výchovno-vzdelávacej činnosti, jej výsledkoch a podmienkach škôl a školských zariadení </w:t>
      </w:r>
      <w:r>
        <w:t xml:space="preserve">      </w:t>
      </w:r>
      <w:r w:rsidRPr="00952D8D">
        <w:t xml:space="preserve">a podľa §14 ods.5 písm. d) zákona č.596/2003 </w:t>
      </w:r>
      <w:proofErr w:type="spellStart"/>
      <w:r w:rsidRPr="00952D8D">
        <w:t>Z.z</w:t>
      </w:r>
      <w:proofErr w:type="spellEnd"/>
      <w:r w:rsidRPr="00952D8D">
        <w:t xml:space="preserve">. o štátnej správe v školstve a školskej samospráve a o zmene a doplnení niektorých zákonov v znení zákona č. 312/2013 </w:t>
      </w:r>
      <w:proofErr w:type="spellStart"/>
      <w:r w:rsidRPr="00952D8D">
        <w:t>Z.z</w:t>
      </w:r>
      <w:proofErr w:type="spellEnd"/>
      <w:r w:rsidRPr="00952D8D">
        <w:t>.</w:t>
      </w:r>
    </w:p>
    <w:p w:rsidR="00DA717A" w:rsidRDefault="00DA717A" w:rsidP="0097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34F" w:rsidRPr="00DA717A" w:rsidRDefault="00DB534F" w:rsidP="0097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4C9E" w:rsidRDefault="00DA717A" w:rsidP="008866EF">
      <w:pPr>
        <w:pStyle w:val="Odsekzoznamu"/>
        <w:numPr>
          <w:ilvl w:val="0"/>
          <w:numId w:val="3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6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Základné identifikačné údaje o</w:t>
      </w:r>
      <w:r w:rsidR="00886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6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škole</w:t>
      </w:r>
    </w:p>
    <w:p w:rsidR="008866EF" w:rsidRPr="008866EF" w:rsidRDefault="008866EF" w:rsidP="008866EF">
      <w:pPr>
        <w:pStyle w:val="Odsekzoznamu"/>
        <w:numPr>
          <w:ilvl w:val="0"/>
          <w:numId w:val="3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Údaje o škole</w:t>
      </w:r>
    </w:p>
    <w:tbl>
      <w:tblPr>
        <w:tblStyle w:val="Strednpodfarbenie1zvraznenie5"/>
        <w:tblpPr w:leftFromText="141" w:rightFromText="141" w:vertAnchor="text" w:horzAnchor="margin" w:tblpY="27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4479"/>
        <w:gridCol w:w="4134"/>
      </w:tblGrid>
      <w:tr w:rsidR="00D159D5" w:rsidRPr="00076A4E" w:rsidTr="00D15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D159D5" w:rsidRDefault="00D159D5" w:rsidP="00D159D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  <w:r w:rsidRPr="00D159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Názov školy: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D159D5" w:rsidRDefault="00D159D5" w:rsidP="00D15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sk-SK"/>
              </w:rPr>
            </w:pPr>
            <w:r w:rsidRPr="00D159D5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sk-SK"/>
              </w:rPr>
              <w:t xml:space="preserve"> Spojená škola</w:t>
            </w:r>
          </w:p>
        </w:tc>
      </w:tr>
      <w:tr w:rsidR="00D159D5" w:rsidRPr="00076A4E" w:rsidTr="003B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S</w:t>
            </w: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pojenej školy: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Školská 535/5, 059 07 Lendak</w:t>
            </w:r>
          </w:p>
        </w:tc>
      </w:tr>
      <w:tr w:rsidR="00D159D5" w:rsidRPr="00076A4E" w:rsidTr="003B5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 číslo SŠ</w:t>
            </w: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052/ 4596523</w:t>
            </w:r>
          </w:p>
        </w:tc>
      </w:tr>
      <w:tr w:rsidR="00D159D5" w:rsidRPr="00076A4E" w:rsidTr="003B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</w:t>
            </w: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36158917</w:t>
            </w:r>
          </w:p>
        </w:tc>
      </w:tr>
      <w:tr w:rsidR="00D159D5" w:rsidRPr="00076A4E" w:rsidTr="003B5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Organizačná  zložka: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Materská škola</w:t>
            </w:r>
          </w:p>
        </w:tc>
      </w:tr>
      <w:tr w:rsidR="00D159D5" w:rsidRPr="00076A4E" w:rsidTr="003B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MŠ</w:t>
            </w: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AF1D92" w:rsidP="00D1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="00D159D5"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Školská 1146/3</w:t>
            </w:r>
          </w:p>
          <w:p w:rsidR="00D159D5" w:rsidRPr="00076A4E" w:rsidRDefault="00D159D5" w:rsidP="00D1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059 07 Lendak</w:t>
            </w:r>
          </w:p>
        </w:tc>
      </w:tr>
      <w:tr w:rsidR="00D159D5" w:rsidRPr="00076A4E" w:rsidTr="003B5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 číslo MŠ</w:t>
            </w: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F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052/ 4596523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klapka</w:t>
            </w:r>
            <w:r w:rsidR="00AF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7</w:t>
            </w:r>
          </w:p>
        </w:tc>
      </w:tr>
      <w:tr w:rsidR="00D159D5" w:rsidRPr="00076A4E" w:rsidTr="003B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 č</w:t>
            </w: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íslo jedálne: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0917/160</w:t>
            </w: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269</w:t>
            </w:r>
          </w:p>
        </w:tc>
      </w:tr>
      <w:tr w:rsidR="00D159D5" w:rsidRPr="00076A4E" w:rsidTr="003B5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Mail: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437485" w:rsidP="00DB5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D60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skolalendak</w:t>
            </w:r>
            <w:r w:rsidR="00D159D5" w:rsidRPr="00EE5D11">
              <w:rPr>
                <w:rFonts w:ascii="Times New Roman" w:eastAsia="Times New Roman" w:hAnsi="Times New Roman" w:cs="Times New Roman"/>
                <w:lang w:eastAsia="sk-SK"/>
              </w:rPr>
              <w:t>@</w:t>
            </w:r>
            <w:r w:rsidR="00DB53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gmail.com</w:t>
            </w:r>
          </w:p>
        </w:tc>
      </w:tr>
      <w:tr w:rsidR="00D159D5" w:rsidRPr="00076A4E" w:rsidTr="003B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Web: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437485" w:rsidP="00D1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149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www.m</w:t>
            </w:r>
            <w:r w:rsidR="00D159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slendak.edupage.sk</w:t>
            </w:r>
            <w:proofErr w:type="spellEnd"/>
          </w:p>
        </w:tc>
      </w:tr>
    </w:tbl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4D5127" w:rsidRDefault="004D51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trednpodfarbenie1zvraznenie5"/>
        <w:tblpPr w:leftFromText="141" w:rightFromText="141" w:vertAnchor="text" w:horzAnchor="margin" w:tblpY="27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4479"/>
        <w:gridCol w:w="4134"/>
      </w:tblGrid>
      <w:tr w:rsidR="008B4553" w:rsidRPr="00076A4E" w:rsidTr="004F0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553" w:rsidRPr="004D5127" w:rsidRDefault="008B4553" w:rsidP="004F0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Riaditeľ</w:t>
            </w:r>
            <w:r w:rsidRPr="004D51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 xml:space="preserve"> školy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B4553" w:rsidRPr="004D5127" w:rsidRDefault="008B4553" w:rsidP="004F0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k-SK"/>
              </w:rPr>
              <w:t xml:space="preserve">PaedDr. Mária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k-SK"/>
              </w:rPr>
              <w:t>Budzáková</w:t>
            </w:r>
            <w:proofErr w:type="spellEnd"/>
          </w:p>
        </w:tc>
      </w:tr>
      <w:tr w:rsidR="008B4553" w:rsidRPr="00076A4E" w:rsidTr="004F0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553" w:rsidRPr="004D5127" w:rsidRDefault="008B4553" w:rsidP="004F0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51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Zástupkyňa pre MŠ:</w:t>
            </w:r>
            <w:r w:rsidRPr="004D5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B4553" w:rsidRPr="004D5127" w:rsidRDefault="008B4553" w:rsidP="004F0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Galliková</w:t>
            </w:r>
            <w:proofErr w:type="spellEnd"/>
          </w:p>
        </w:tc>
      </w:tr>
      <w:tr w:rsidR="008B4553" w:rsidRPr="00076A4E" w:rsidTr="004F0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553" w:rsidRPr="004D5127" w:rsidRDefault="008B4553" w:rsidP="004F0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51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Vedúca ŠJ: 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B4553" w:rsidRPr="004D5127" w:rsidRDefault="008B4553" w:rsidP="004F0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4D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Halčinová</w:t>
            </w:r>
            <w:proofErr w:type="spellEnd"/>
          </w:p>
        </w:tc>
      </w:tr>
    </w:tbl>
    <w:p w:rsidR="008B4553" w:rsidRDefault="008B4553" w:rsidP="008B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53" w:rsidRDefault="008B4553" w:rsidP="008B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53" w:rsidRDefault="008B4553" w:rsidP="008B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53" w:rsidRDefault="008B4553" w:rsidP="008B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53" w:rsidRDefault="008B4553" w:rsidP="008B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53" w:rsidRDefault="008B4553" w:rsidP="008B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53" w:rsidRDefault="008B4553" w:rsidP="008B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53" w:rsidRDefault="008B4553" w:rsidP="008B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53" w:rsidRDefault="008B4553" w:rsidP="008B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53" w:rsidRDefault="008B4553" w:rsidP="008B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53" w:rsidRDefault="008B4553" w:rsidP="008B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53" w:rsidRPr="008B4553" w:rsidRDefault="008B4553" w:rsidP="008B4553">
      <w:pPr>
        <w:pStyle w:val="Odsekzoznamu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</w:rPr>
      </w:pPr>
      <w:r w:rsidRPr="008B4553">
        <w:rPr>
          <w:rFonts w:ascii="Times New Roman" w:hAnsi="Times New Roman" w:cs="Times New Roman"/>
          <w:b/>
        </w:rPr>
        <w:t>Údaje o zriaďovateľov</w:t>
      </w:r>
    </w:p>
    <w:p w:rsidR="008B4553" w:rsidRDefault="008B45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007"/>
      </w:tblGrid>
      <w:tr w:rsidR="008B4553" w:rsidTr="008B4553">
        <w:tc>
          <w:tcPr>
            <w:tcW w:w="4606" w:type="dxa"/>
            <w:shd w:val="clear" w:color="auto" w:fill="B8CCE4" w:themeFill="accent1" w:themeFillTint="66"/>
          </w:tcPr>
          <w:p w:rsidR="008B4553" w:rsidRPr="008B4553" w:rsidRDefault="008B4553" w:rsidP="008B45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Zriaďovateľ Spojenej školy:</w:t>
            </w:r>
          </w:p>
        </w:tc>
        <w:tc>
          <w:tcPr>
            <w:tcW w:w="4007" w:type="dxa"/>
            <w:shd w:val="clear" w:color="auto" w:fill="B8CCE4" w:themeFill="accent1" w:themeFillTint="66"/>
          </w:tcPr>
          <w:p w:rsidR="008B4553" w:rsidRPr="008B4553" w:rsidRDefault="008B4553" w:rsidP="008B45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Obec Lendak</w:t>
            </w:r>
          </w:p>
        </w:tc>
      </w:tr>
      <w:tr w:rsidR="008B4553" w:rsidTr="008B4553">
        <w:tc>
          <w:tcPr>
            <w:tcW w:w="4606" w:type="dxa"/>
            <w:shd w:val="clear" w:color="auto" w:fill="B8CCE4" w:themeFill="accent1" w:themeFillTint="66"/>
          </w:tcPr>
          <w:p w:rsidR="008B4553" w:rsidRPr="008B4553" w:rsidRDefault="008B4553" w:rsidP="008B45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Adresa zriaďovateľa:</w:t>
            </w:r>
          </w:p>
        </w:tc>
        <w:tc>
          <w:tcPr>
            <w:tcW w:w="4007" w:type="dxa"/>
            <w:shd w:val="clear" w:color="auto" w:fill="B8CCE4" w:themeFill="accent1" w:themeFillTint="66"/>
          </w:tcPr>
          <w:p w:rsidR="008B4553" w:rsidRPr="008B4553" w:rsidRDefault="008B4553" w:rsidP="008B45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Kostolná 14, 059 07 Lendak</w:t>
            </w:r>
          </w:p>
        </w:tc>
      </w:tr>
      <w:tr w:rsidR="008B4553" w:rsidTr="008B4553">
        <w:tc>
          <w:tcPr>
            <w:tcW w:w="4606" w:type="dxa"/>
            <w:shd w:val="clear" w:color="auto" w:fill="B8CCE4" w:themeFill="accent1" w:themeFillTint="66"/>
          </w:tcPr>
          <w:p w:rsidR="008B4553" w:rsidRPr="008B4553" w:rsidRDefault="008B4553" w:rsidP="008B45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B8CCE4" w:themeFill="accent1" w:themeFillTint="66"/>
          </w:tcPr>
          <w:p w:rsidR="008B4553" w:rsidRPr="008B4553" w:rsidRDefault="008B4553" w:rsidP="008B45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66EF" w:rsidRDefault="008866EF" w:rsidP="007F632A">
      <w:pPr>
        <w:spacing w:after="0" w:line="240" w:lineRule="auto"/>
      </w:pPr>
      <w:bookmarkStart w:id="0" w:name="2"/>
      <w:bookmarkEnd w:id="0"/>
    </w:p>
    <w:p w:rsidR="008866EF" w:rsidRDefault="008866EF" w:rsidP="007F632A">
      <w:pPr>
        <w:spacing w:after="0" w:line="240" w:lineRule="auto"/>
      </w:pPr>
    </w:p>
    <w:p w:rsidR="008866EF" w:rsidRDefault="008866EF" w:rsidP="007F632A">
      <w:pPr>
        <w:spacing w:after="0" w:line="240" w:lineRule="auto"/>
      </w:pPr>
    </w:p>
    <w:p w:rsidR="00D26B95" w:rsidRDefault="00D26B95" w:rsidP="007F632A">
      <w:pPr>
        <w:spacing w:after="0" w:line="240" w:lineRule="auto"/>
      </w:pPr>
    </w:p>
    <w:p w:rsidR="008866EF" w:rsidRDefault="008866EF" w:rsidP="007F632A">
      <w:pPr>
        <w:spacing w:after="0" w:line="240" w:lineRule="auto"/>
      </w:pPr>
    </w:p>
    <w:p w:rsidR="00DA717A" w:rsidRPr="00DA717A" w:rsidRDefault="00DA717A" w:rsidP="008B4553">
      <w:pPr>
        <w:pStyle w:val="Default"/>
        <w:numPr>
          <w:ilvl w:val="0"/>
          <w:numId w:val="38"/>
        </w:numPr>
        <w:spacing w:line="360" w:lineRule="auto"/>
      </w:pPr>
      <w:r w:rsidRPr="008B4553">
        <w:rPr>
          <w:b/>
        </w:rPr>
        <w:lastRenderedPageBreak/>
        <w:t>Údaje o rade školy a iných poradných orgánoch materskej školy</w:t>
      </w:r>
      <w:r w:rsidRPr="00DA717A">
        <w:t xml:space="preserve">: </w:t>
      </w:r>
    </w:p>
    <w:p w:rsidR="00DC638A" w:rsidRDefault="00DC638A" w:rsidP="00036696">
      <w:pPr>
        <w:pStyle w:val="Default"/>
        <w:numPr>
          <w:ilvl w:val="0"/>
          <w:numId w:val="39"/>
        </w:numPr>
        <w:spacing w:line="360" w:lineRule="auto"/>
        <w:rPr>
          <w:i/>
        </w:rPr>
      </w:pPr>
      <w:r w:rsidRPr="00DC638A">
        <w:rPr>
          <w:i/>
        </w:rPr>
        <w:t>Rada školy:</w:t>
      </w:r>
    </w:p>
    <w:p w:rsidR="00433314" w:rsidRDefault="00DC638A" w:rsidP="008B4553">
      <w:pPr>
        <w:pStyle w:val="Default"/>
        <w:spacing w:line="360" w:lineRule="auto"/>
        <w:jc w:val="both"/>
      </w:pPr>
      <w:r>
        <w:t xml:space="preserve">Rada školy je iniciatívny a poradný orgán, ktorý vyjadruje a presadzuje verejné záujmy a záujmy deti, rodičov, pedagogických a ostatných zamestnancov v oblasti výchovy a vzdelávania deti. Plní funkciu verejnej kontroly, posudzuje a vyjadruje sa k činnosti MŠ </w:t>
      </w:r>
      <w:r w:rsidR="004601B2">
        <w:t xml:space="preserve">       </w:t>
      </w:r>
      <w:r>
        <w:t>a k činnosti orgánov zriaďovateľa z pohľadu školskej problematiky.</w:t>
      </w:r>
    </w:p>
    <w:p w:rsidR="00DA717A" w:rsidRPr="00DA717A" w:rsidRDefault="00DA717A" w:rsidP="00314C9E">
      <w:pPr>
        <w:pStyle w:val="Default"/>
        <w:spacing w:line="360" w:lineRule="auto"/>
      </w:pPr>
      <w:r w:rsidRPr="00DA717A">
        <w:t>Predseda rady š</w:t>
      </w:r>
      <w:r w:rsidR="00971264">
        <w:t xml:space="preserve">koly: Mgr. Martin </w:t>
      </w:r>
      <w:proofErr w:type="spellStart"/>
      <w:r w:rsidR="00971264">
        <w:t>Habiňák</w:t>
      </w:r>
      <w:proofErr w:type="spellEnd"/>
    </w:p>
    <w:p w:rsidR="007F632A" w:rsidRDefault="00764645" w:rsidP="00314C9E">
      <w:pPr>
        <w:pStyle w:val="Default"/>
        <w:spacing w:line="360" w:lineRule="auto"/>
      </w:pPr>
      <w:r>
        <w:t>Počet členov rady školy: 11</w:t>
      </w:r>
    </w:p>
    <w:p w:rsidR="004B0F94" w:rsidRPr="00CD604E" w:rsidRDefault="00DA717A" w:rsidP="00314C9E">
      <w:pPr>
        <w:pStyle w:val="Default"/>
        <w:numPr>
          <w:ilvl w:val="0"/>
          <w:numId w:val="39"/>
        </w:numPr>
        <w:spacing w:line="360" w:lineRule="auto"/>
        <w:rPr>
          <w:i/>
        </w:rPr>
      </w:pPr>
      <w:r w:rsidRPr="00DC638A">
        <w:rPr>
          <w:i/>
        </w:rPr>
        <w:t>Metodické zd</w:t>
      </w:r>
      <w:r w:rsidR="007F632A" w:rsidRPr="00DC638A">
        <w:rPr>
          <w:i/>
        </w:rPr>
        <w:t>ruženie:</w:t>
      </w:r>
      <w:r w:rsidR="00524268" w:rsidRPr="00DC638A">
        <w:rPr>
          <w:i/>
        </w:rPr>
        <w:t xml:space="preserve"> </w:t>
      </w:r>
    </w:p>
    <w:p w:rsidR="007E27AB" w:rsidRDefault="00CD604E" w:rsidP="00DC638A">
      <w:pPr>
        <w:pStyle w:val="Default"/>
        <w:spacing w:line="360" w:lineRule="auto"/>
      </w:pPr>
      <w:r>
        <w:t>Tento školský rok neboli stretnutia v rámci metodického, nahradili sa pedagogickými poradami, ktoré sa konali raz za týždeň.</w:t>
      </w:r>
    </w:p>
    <w:p w:rsidR="00DC638A" w:rsidRDefault="009D013C" w:rsidP="00DC638A">
      <w:pPr>
        <w:pStyle w:val="Default"/>
        <w:spacing w:line="360" w:lineRule="auto"/>
      </w:pPr>
      <w:r>
        <w:t xml:space="preserve">                        </w:t>
      </w:r>
    </w:p>
    <w:p w:rsidR="00DA717A" w:rsidRDefault="00DA717A" w:rsidP="00036696">
      <w:pPr>
        <w:pStyle w:val="Default"/>
        <w:numPr>
          <w:ilvl w:val="0"/>
          <w:numId w:val="39"/>
        </w:numPr>
        <w:spacing w:line="360" w:lineRule="auto"/>
        <w:rPr>
          <w:i/>
        </w:rPr>
      </w:pPr>
      <w:r w:rsidRPr="00DC638A">
        <w:rPr>
          <w:i/>
        </w:rPr>
        <w:t>Pedagogická rada</w:t>
      </w:r>
      <w:r w:rsidR="00DC638A">
        <w:rPr>
          <w:i/>
        </w:rPr>
        <w:t>:</w:t>
      </w:r>
    </w:p>
    <w:p w:rsidR="00036696" w:rsidRPr="00036696" w:rsidRDefault="00036696" w:rsidP="0003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6696" w:rsidRPr="00036696" w:rsidRDefault="00036696" w:rsidP="00DB534F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87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6696">
        <w:rPr>
          <w:rFonts w:ascii="Times New Roman" w:hAnsi="Times New Roman" w:cs="Times New Roman"/>
          <w:color w:val="000000"/>
          <w:sz w:val="23"/>
          <w:szCs w:val="23"/>
        </w:rPr>
        <w:t xml:space="preserve">členmi sú všetci pedagogickí zamestnanci; </w:t>
      </w:r>
    </w:p>
    <w:p w:rsidR="00036696" w:rsidRPr="00036696" w:rsidRDefault="00036696" w:rsidP="00DB534F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6696">
        <w:rPr>
          <w:rFonts w:ascii="Times New Roman" w:hAnsi="Times New Roman" w:cs="Times New Roman"/>
          <w:color w:val="000000"/>
          <w:sz w:val="23"/>
          <w:szCs w:val="23"/>
        </w:rPr>
        <w:t>pedagogická rada zasa</w:t>
      </w:r>
      <w:r w:rsidR="001341F5">
        <w:rPr>
          <w:rFonts w:ascii="Times New Roman" w:hAnsi="Times New Roman" w:cs="Times New Roman"/>
          <w:color w:val="000000"/>
          <w:sz w:val="23"/>
          <w:szCs w:val="23"/>
        </w:rPr>
        <w:t>dala v priebehu školského roka 3</w:t>
      </w:r>
      <w:r w:rsidRPr="00036696">
        <w:rPr>
          <w:rFonts w:ascii="Times New Roman" w:hAnsi="Times New Roman" w:cs="Times New Roman"/>
          <w:color w:val="000000"/>
          <w:sz w:val="23"/>
          <w:szCs w:val="23"/>
        </w:rPr>
        <w:t xml:space="preserve"> krát, na svojich zasadnutiach riešila aktuálne problémy výchovno-vzdelávacej činnosti a schvaľovala dokumentáciu školy. </w:t>
      </w:r>
    </w:p>
    <w:p w:rsidR="00036696" w:rsidRPr="00036696" w:rsidRDefault="00EF3567" w:rsidP="00DB534F">
      <w:p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z</w:t>
      </w:r>
      <w:r w:rsidR="00566295">
        <w:rPr>
          <w:rFonts w:ascii="Times New Roman" w:hAnsi="Times New Roman" w:cs="Times New Roman"/>
          <w:color w:val="000000"/>
          <w:sz w:val="23"/>
          <w:szCs w:val="23"/>
        </w:rPr>
        <w:t>asadnutie: 30.08.2022</w:t>
      </w:r>
      <w:r w:rsidR="00036696" w:rsidRPr="0003669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36696" w:rsidRPr="00036696" w:rsidRDefault="001341F5" w:rsidP="00DB534F">
      <w:p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EF3567">
        <w:rPr>
          <w:rFonts w:ascii="Times New Roman" w:hAnsi="Times New Roman" w:cs="Times New Roman"/>
          <w:color w:val="000000"/>
          <w:sz w:val="23"/>
          <w:szCs w:val="23"/>
        </w:rPr>
        <w:t>. z</w:t>
      </w:r>
      <w:r w:rsidR="00566295">
        <w:rPr>
          <w:rFonts w:ascii="Times New Roman" w:hAnsi="Times New Roman" w:cs="Times New Roman"/>
          <w:color w:val="000000"/>
          <w:sz w:val="23"/>
          <w:szCs w:val="23"/>
        </w:rPr>
        <w:t>asadnutie: 26.01.2023</w:t>
      </w:r>
      <w:r w:rsidR="00036696" w:rsidRPr="0003669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023EA" w:rsidRDefault="001341F5" w:rsidP="0003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EF3567">
        <w:rPr>
          <w:rFonts w:ascii="Times New Roman" w:hAnsi="Times New Roman" w:cs="Times New Roman"/>
          <w:color w:val="000000"/>
          <w:sz w:val="23"/>
          <w:szCs w:val="23"/>
        </w:rPr>
        <w:t>. z</w:t>
      </w:r>
      <w:r w:rsidR="00036696" w:rsidRPr="00036696">
        <w:rPr>
          <w:rFonts w:ascii="Times New Roman" w:hAnsi="Times New Roman" w:cs="Times New Roman"/>
          <w:color w:val="000000"/>
          <w:sz w:val="23"/>
          <w:szCs w:val="23"/>
        </w:rPr>
        <w:t>asadnut</w:t>
      </w:r>
      <w:r w:rsidR="00036696">
        <w:rPr>
          <w:rFonts w:ascii="Times New Roman" w:hAnsi="Times New Roman" w:cs="Times New Roman"/>
          <w:color w:val="000000"/>
          <w:sz w:val="23"/>
          <w:szCs w:val="23"/>
        </w:rPr>
        <w:t>ie: 21</w:t>
      </w:r>
      <w:r w:rsidR="00566295">
        <w:rPr>
          <w:rFonts w:ascii="Times New Roman" w:hAnsi="Times New Roman" w:cs="Times New Roman"/>
          <w:color w:val="000000"/>
          <w:sz w:val="23"/>
          <w:szCs w:val="23"/>
        </w:rPr>
        <w:t>.06.2023</w:t>
      </w:r>
    </w:p>
    <w:p w:rsidR="00D26B95" w:rsidRPr="00CD604E" w:rsidRDefault="00036696" w:rsidP="00CD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669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22C7B" w:rsidRDefault="00D22C7B" w:rsidP="00036696">
      <w:pPr>
        <w:pStyle w:val="Default"/>
        <w:spacing w:line="360" w:lineRule="auto"/>
        <w:ind w:left="360"/>
        <w:rPr>
          <w:i/>
        </w:rPr>
      </w:pPr>
    </w:p>
    <w:p w:rsidR="00DA717A" w:rsidRPr="006023EA" w:rsidRDefault="007F632A" w:rsidP="008B4553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23EA">
        <w:rPr>
          <w:rFonts w:ascii="Times New Roman" w:hAnsi="Times New Roman" w:cs="Times New Roman"/>
          <w:b/>
          <w:bCs/>
          <w:sz w:val="24"/>
          <w:szCs w:val="24"/>
        </w:rPr>
        <w:t>údaje o triedach a počte detí:</w:t>
      </w:r>
    </w:p>
    <w:p w:rsidR="004B7DD3" w:rsidRDefault="004B7DD3" w:rsidP="004B7DD3">
      <w:pPr>
        <w:spacing w:after="0"/>
      </w:pPr>
    </w:p>
    <w:tbl>
      <w:tblPr>
        <w:tblStyle w:val="MediumShading1-Accent51"/>
        <w:tblW w:w="9083" w:type="dxa"/>
        <w:tblLook w:val="06A0" w:firstRow="1" w:lastRow="0" w:firstColumn="1" w:lastColumn="0" w:noHBand="1" w:noVBand="1"/>
      </w:tblPr>
      <w:tblGrid>
        <w:gridCol w:w="1109"/>
        <w:gridCol w:w="1044"/>
        <w:gridCol w:w="1439"/>
        <w:gridCol w:w="1541"/>
        <w:gridCol w:w="1416"/>
        <w:gridCol w:w="1216"/>
        <w:gridCol w:w="1318"/>
      </w:tblGrid>
      <w:tr w:rsidR="006023EA" w:rsidRPr="00314C9E" w:rsidTr="00602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6023EA" w:rsidRPr="00314C9E" w:rsidRDefault="006023EA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triedy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023EA" w:rsidRPr="00314C9E" w:rsidRDefault="006023EA" w:rsidP="00232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  <w:r w:rsidRPr="003119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V</w:t>
            </w:r>
            <w:r w:rsidRPr="00314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ek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6023EA" w:rsidRPr="00314C9E" w:rsidRDefault="006023EA" w:rsidP="00232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sk-SK"/>
              </w:rPr>
            </w:pPr>
            <w:r w:rsidRPr="003119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 xml:space="preserve">skutočný </w:t>
            </w:r>
            <w:r w:rsidRPr="00314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023EA" w:rsidRPr="00F2609F" w:rsidRDefault="006023EA" w:rsidP="006023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sk-SK"/>
              </w:rPr>
              <w:t>Predškoláci spolu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023EA" w:rsidRPr="00F2609F" w:rsidRDefault="006023EA" w:rsidP="006023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6023E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k-SK"/>
              </w:rPr>
              <w:t>PPPV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023EA" w:rsidRPr="00F2609F" w:rsidRDefault="006023EA" w:rsidP="00232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sk-SK"/>
              </w:rPr>
              <w:t>d</w:t>
            </w:r>
            <w:r w:rsidRPr="00F2609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sk-SK"/>
              </w:rPr>
              <w:t xml:space="preserve">eti 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sk-SK"/>
              </w:rPr>
              <w:t xml:space="preserve">so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sk-SK"/>
              </w:rPr>
              <w:t>špec</w:t>
            </w:r>
            <w:proofErr w:type="spellEnd"/>
            <w:r w:rsidRPr="00F2609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sk-SK"/>
              </w:rPr>
              <w:t>. potrebami</w:t>
            </w:r>
          </w:p>
        </w:tc>
      </w:tr>
      <w:tr w:rsidR="006023EA" w:rsidRPr="00314C9E" w:rsidTr="006023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6023EA" w:rsidRPr="00314C9E" w:rsidRDefault="006023EA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EA" w:rsidRDefault="006023EA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6023EA" w:rsidRPr="003119FB" w:rsidRDefault="006023EA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311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31</w:t>
            </w:r>
            <w:r w:rsidR="00CA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6023EA" w:rsidRPr="003119FB" w:rsidRDefault="00CA097D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30.06.2023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3EA" w:rsidRPr="00314C9E" w:rsidRDefault="006023EA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A" w:rsidRPr="00314C9E" w:rsidRDefault="006023EA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3EA" w:rsidRPr="00314C9E" w:rsidRDefault="006023EA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k-SK"/>
              </w:rPr>
            </w:pPr>
          </w:p>
        </w:tc>
      </w:tr>
      <w:tr w:rsidR="00CA097D" w:rsidRPr="00314C9E" w:rsidTr="006023E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trieda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8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–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A097D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C2B4C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22C7B" w:rsidRPr="00314C9E" w:rsidRDefault="00D22C7B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6023EA" w:rsidRPr="00314C9E" w:rsidTr="006023E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trieda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– 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A097D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C2B4C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84C8D">
            <w:pPr>
              <w:ind w:lef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84C8D">
            <w:pPr>
              <w:ind w:lef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023EA" w:rsidRPr="00314C9E" w:rsidTr="006023E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trieda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5–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C2B4C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075ABE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075ABE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023EA" w:rsidRPr="00314C9E" w:rsidTr="006023E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trieda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3,5 – 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4F0E29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A097D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023EA" w:rsidRPr="00314C9E" w:rsidTr="006023E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trieda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602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 – 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023EA" w:rsidRPr="00314C9E" w:rsidTr="006023E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trieda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–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23EA" w:rsidRDefault="00CD604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4F0E29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CD604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CD604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6023EA" w:rsidRPr="00314C9E" w:rsidTr="006023E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7. trieda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–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  <w:r w:rsidR="006023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4F0E29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D604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023EA" w:rsidTr="00602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6023EA" w:rsidRPr="008F638A" w:rsidRDefault="006023EA" w:rsidP="008F638A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8F638A">
              <w:rPr>
                <w:rFonts w:ascii="Times New Roman" w:hAnsi="Times New Roman" w:cs="Times New Roman"/>
                <w:b/>
              </w:rPr>
              <w:t>8. trieda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8F638A" w:rsidRDefault="00CD604E" w:rsidP="00785EF1">
            <w:pPr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4–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8F638A" w:rsidRDefault="00CD604E" w:rsidP="008F638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8F638A" w:rsidRDefault="004F0E29" w:rsidP="008F63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0A49A1" w:rsidRDefault="006023EA" w:rsidP="000A49A1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0A49A1" w:rsidRDefault="006023EA" w:rsidP="000A49A1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D22C7B" w:rsidRDefault="006023EA" w:rsidP="004F0E29">
            <w:pPr>
              <w:ind w:left="108"/>
              <w:jc w:val="center"/>
              <w:rPr>
                <w:sz w:val="24"/>
                <w:szCs w:val="24"/>
              </w:rPr>
            </w:pPr>
            <w:r w:rsidRPr="00D22C7B">
              <w:rPr>
                <w:sz w:val="24"/>
                <w:szCs w:val="24"/>
              </w:rPr>
              <w:t>0</w:t>
            </w:r>
          </w:p>
        </w:tc>
      </w:tr>
      <w:tr w:rsidR="006023EA" w:rsidTr="00602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8F638A" w:rsidRDefault="006023EA" w:rsidP="000B6EB8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trieda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CD604E" w:rsidP="00785EF1">
            <w:pPr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6023EA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4F0E29" w:rsidP="008F638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8F638A" w:rsidRDefault="00CD604E" w:rsidP="008F638A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CD604E" w:rsidP="000A49A1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6023EA" w:rsidP="000A49A1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4F0E29" w:rsidP="00785EF1">
            <w:pPr>
              <w:ind w:left="108"/>
            </w:pPr>
            <w:r>
              <w:t xml:space="preserve">         </w:t>
            </w:r>
            <w:r w:rsidR="00CD604E">
              <w:t>1</w:t>
            </w:r>
          </w:p>
        </w:tc>
      </w:tr>
      <w:tr w:rsidR="006023EA" w:rsidRPr="00314C9E" w:rsidTr="006023E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A097D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4F0E29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CA097D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314C9E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6023EA" w:rsidRPr="00314C9E" w:rsidTr="006023E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CA097D" w:rsidP="00232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Prepočítané do 30.6. 2023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Pr="006023EA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3EA" w:rsidRDefault="006023E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240AB" w:rsidRDefault="009240AB" w:rsidP="00601B75">
      <w:pPr>
        <w:pStyle w:val="Default"/>
        <w:rPr>
          <w:b/>
          <w:bCs/>
          <w:sz w:val="20"/>
          <w:szCs w:val="20"/>
        </w:rPr>
      </w:pPr>
    </w:p>
    <w:p w:rsidR="00601B75" w:rsidRDefault="00601B75" w:rsidP="00601B75">
      <w:pPr>
        <w:pStyle w:val="Default"/>
      </w:pPr>
    </w:p>
    <w:p w:rsidR="00B44761" w:rsidRPr="00601B75" w:rsidRDefault="00B44761" w:rsidP="00601B75">
      <w:pPr>
        <w:pStyle w:val="Default"/>
      </w:pPr>
    </w:p>
    <w:p w:rsidR="004B7DD3" w:rsidRPr="00B44761" w:rsidRDefault="00601B75" w:rsidP="008B4553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 w:rsidRPr="00B44761">
        <w:rPr>
          <w:rFonts w:ascii="Times New Roman" w:hAnsi="Times New Roman" w:cs="Times New Roman"/>
          <w:b/>
          <w:sz w:val="24"/>
          <w:szCs w:val="24"/>
        </w:rPr>
        <w:t>údaje o zamestnancoch MŠ</w:t>
      </w:r>
      <w:r w:rsidR="00075ABE" w:rsidRPr="00B44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1"/>
        <w:gridCol w:w="1235"/>
        <w:gridCol w:w="1401"/>
        <w:gridCol w:w="1243"/>
        <w:gridCol w:w="1416"/>
        <w:gridCol w:w="1227"/>
        <w:gridCol w:w="1127"/>
      </w:tblGrid>
      <w:tr w:rsidR="00385578" w:rsidTr="00B9548D">
        <w:trPr>
          <w:trHeight w:val="794"/>
        </w:trPr>
        <w:tc>
          <w:tcPr>
            <w:tcW w:w="2766" w:type="dxa"/>
            <w:gridSpan w:val="2"/>
          </w:tcPr>
          <w:p w:rsidR="00385578" w:rsidRPr="00385578" w:rsidRDefault="00385578" w:rsidP="0060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78">
              <w:rPr>
                <w:rFonts w:ascii="Times New Roman" w:hAnsi="Times New Roman" w:cs="Times New Roman"/>
                <w:b/>
                <w:sz w:val="24"/>
                <w:szCs w:val="24"/>
              </w:rPr>
              <w:t>Podľa pracovného zariadenia</w:t>
            </w:r>
          </w:p>
        </w:tc>
        <w:tc>
          <w:tcPr>
            <w:tcW w:w="4060" w:type="dxa"/>
            <w:gridSpan w:val="3"/>
          </w:tcPr>
          <w:p w:rsidR="00385578" w:rsidRPr="00385578" w:rsidRDefault="00385578" w:rsidP="0060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78">
              <w:rPr>
                <w:rFonts w:ascii="Times New Roman" w:hAnsi="Times New Roman" w:cs="Times New Roman"/>
                <w:b/>
                <w:sz w:val="24"/>
                <w:szCs w:val="24"/>
              </w:rPr>
              <w:t>Podľa dosiahnutého stupňa vzdelania</w:t>
            </w:r>
          </w:p>
        </w:tc>
        <w:tc>
          <w:tcPr>
            <w:tcW w:w="2354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385578" w:rsidRPr="00A45DB7" w:rsidTr="00A45DB7">
              <w:trPr>
                <w:trHeight w:val="234"/>
                <w:jc w:val="center"/>
              </w:trPr>
              <w:tc>
                <w:tcPr>
                  <w:tcW w:w="0" w:type="auto"/>
                </w:tcPr>
                <w:p w:rsidR="00385578" w:rsidRPr="00A45DB7" w:rsidRDefault="00385578" w:rsidP="00A45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45DB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Doplňujúce si kvalifikáciu </w:t>
                  </w:r>
                </w:p>
              </w:tc>
            </w:tr>
          </w:tbl>
          <w:p w:rsidR="00385578" w:rsidRPr="00385578" w:rsidRDefault="00385578" w:rsidP="00A4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578" w:rsidTr="00B9548D">
        <w:trPr>
          <w:trHeight w:val="794"/>
        </w:trPr>
        <w:tc>
          <w:tcPr>
            <w:tcW w:w="1531" w:type="dxa"/>
          </w:tcPr>
          <w:p w:rsidR="00385578" w:rsidRPr="00385578" w:rsidRDefault="00385578" w:rsidP="0060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78">
              <w:rPr>
                <w:rFonts w:ascii="Times New Roman" w:hAnsi="Times New Roman" w:cs="Times New Roman"/>
                <w:b/>
                <w:sz w:val="24"/>
                <w:szCs w:val="24"/>
              </w:rPr>
              <w:t>zariadenie</w:t>
            </w:r>
          </w:p>
        </w:tc>
        <w:tc>
          <w:tcPr>
            <w:tcW w:w="1235" w:type="dxa"/>
          </w:tcPr>
          <w:p w:rsidR="00385578" w:rsidRPr="00385578" w:rsidRDefault="00385578" w:rsidP="0060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7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1401" w:type="dxa"/>
          </w:tcPr>
          <w:p w:rsidR="00385578" w:rsidRPr="00385578" w:rsidRDefault="00385578" w:rsidP="0060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78">
              <w:rPr>
                <w:rFonts w:ascii="Times New Roman" w:hAnsi="Times New Roman" w:cs="Times New Roman"/>
                <w:b/>
                <w:sz w:val="24"/>
                <w:szCs w:val="24"/>
              </w:rPr>
              <w:t>Stupeň vzdelania</w:t>
            </w:r>
          </w:p>
        </w:tc>
        <w:tc>
          <w:tcPr>
            <w:tcW w:w="1243" w:type="dxa"/>
          </w:tcPr>
          <w:p w:rsidR="00385578" w:rsidRPr="00385578" w:rsidRDefault="00385578" w:rsidP="0060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I. atestáciou</w:t>
            </w:r>
          </w:p>
        </w:tc>
        <w:tc>
          <w:tcPr>
            <w:tcW w:w="1416" w:type="dxa"/>
          </w:tcPr>
          <w:p w:rsidR="00385578" w:rsidRPr="00385578" w:rsidRDefault="00385578" w:rsidP="0060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7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1227" w:type="dxa"/>
          </w:tcPr>
          <w:p w:rsidR="00385578" w:rsidRPr="00385578" w:rsidRDefault="00385578" w:rsidP="0060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85578" w:rsidRPr="00385578" w:rsidRDefault="00385578" w:rsidP="0060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7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385578" w:rsidTr="00B9548D">
        <w:trPr>
          <w:trHeight w:val="794"/>
        </w:trPr>
        <w:tc>
          <w:tcPr>
            <w:tcW w:w="1531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Pedagogický zamestnanec- učiteľ</w:t>
            </w:r>
          </w:p>
        </w:tc>
        <w:tc>
          <w:tcPr>
            <w:tcW w:w="1235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  <w:tc>
          <w:tcPr>
            <w:tcW w:w="1243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78" w:rsidTr="00B9548D">
        <w:trPr>
          <w:trHeight w:val="794"/>
        </w:trPr>
        <w:tc>
          <w:tcPr>
            <w:tcW w:w="1531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Pedagogický zamestnanec- učiteľ</w:t>
            </w:r>
          </w:p>
        </w:tc>
        <w:tc>
          <w:tcPr>
            <w:tcW w:w="1235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I. stupňa</w:t>
            </w:r>
          </w:p>
        </w:tc>
        <w:tc>
          <w:tcPr>
            <w:tcW w:w="1243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578" w:rsidTr="00B9548D">
        <w:trPr>
          <w:trHeight w:val="794"/>
        </w:trPr>
        <w:tc>
          <w:tcPr>
            <w:tcW w:w="1531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Pedagogicky zamestnanec- učiteľ</w:t>
            </w:r>
          </w:p>
        </w:tc>
        <w:tc>
          <w:tcPr>
            <w:tcW w:w="1235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II. stupňa</w:t>
            </w:r>
          </w:p>
        </w:tc>
        <w:tc>
          <w:tcPr>
            <w:tcW w:w="1243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85578" w:rsidRDefault="00CA097D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VŠII. stupňa</w:t>
            </w:r>
          </w:p>
        </w:tc>
        <w:tc>
          <w:tcPr>
            <w:tcW w:w="1127" w:type="dxa"/>
          </w:tcPr>
          <w:p w:rsidR="00385578" w:rsidRDefault="00CA097D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578" w:rsidTr="00B9548D">
        <w:trPr>
          <w:trHeight w:val="794"/>
        </w:trPr>
        <w:tc>
          <w:tcPr>
            <w:tcW w:w="1531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Pomocný vychovávateľ</w:t>
            </w:r>
          </w:p>
        </w:tc>
        <w:tc>
          <w:tcPr>
            <w:tcW w:w="1235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  <w:tc>
          <w:tcPr>
            <w:tcW w:w="1243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7D" w:rsidTr="00B9548D">
        <w:trPr>
          <w:trHeight w:val="794"/>
        </w:trPr>
        <w:tc>
          <w:tcPr>
            <w:tcW w:w="1531" w:type="dxa"/>
          </w:tcPr>
          <w:p w:rsidR="00CA097D" w:rsidRDefault="00CA097D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Pedagogický asistent</w:t>
            </w:r>
          </w:p>
        </w:tc>
        <w:tc>
          <w:tcPr>
            <w:tcW w:w="1235" w:type="dxa"/>
          </w:tcPr>
          <w:p w:rsidR="00CA097D" w:rsidRDefault="00CA097D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A097D" w:rsidRDefault="00CA097D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A097D" w:rsidRDefault="00CA097D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A097D" w:rsidRDefault="00CA097D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CA097D" w:rsidRDefault="00CA097D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A097D" w:rsidRDefault="00CA097D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78" w:rsidTr="00B9548D">
        <w:trPr>
          <w:trHeight w:val="794"/>
        </w:trPr>
        <w:tc>
          <w:tcPr>
            <w:tcW w:w="1531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Prevádzkový zamestnanci</w:t>
            </w:r>
          </w:p>
        </w:tc>
        <w:tc>
          <w:tcPr>
            <w:tcW w:w="1235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85578" w:rsidRDefault="00385578" w:rsidP="0060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78" w:rsidTr="00B9548D">
        <w:trPr>
          <w:trHeight w:val="566"/>
        </w:trPr>
        <w:tc>
          <w:tcPr>
            <w:tcW w:w="9180" w:type="dxa"/>
            <w:gridSpan w:val="7"/>
          </w:tcPr>
          <w:p w:rsidR="00385578" w:rsidRDefault="00385578" w:rsidP="0060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78">
              <w:rPr>
                <w:rFonts w:ascii="Times New Roman" w:hAnsi="Times New Roman" w:cs="Times New Roman"/>
                <w:b/>
                <w:sz w:val="24"/>
                <w:szCs w:val="24"/>
              </w:rPr>
              <w:t>Spolu: 19 pedagogických zamestnancov</w:t>
            </w:r>
          </w:p>
          <w:p w:rsidR="00385578" w:rsidRPr="00385578" w:rsidRDefault="00385578" w:rsidP="0060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6   nepedagogických zamestnancov</w:t>
            </w:r>
          </w:p>
        </w:tc>
      </w:tr>
    </w:tbl>
    <w:p w:rsidR="00AC53AC" w:rsidRDefault="00AC53AC" w:rsidP="00601B75">
      <w:pPr>
        <w:rPr>
          <w:rFonts w:ascii="Times New Roman" w:hAnsi="Times New Roman" w:cs="Times New Roman"/>
          <w:sz w:val="24"/>
          <w:szCs w:val="24"/>
        </w:rPr>
      </w:pPr>
    </w:p>
    <w:p w:rsidR="00C50742" w:rsidRDefault="00C50742" w:rsidP="00601B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4D1A" w:rsidRDefault="00D22C7B" w:rsidP="008B4553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 w:rsidRPr="00D22C7B">
        <w:rPr>
          <w:rFonts w:ascii="Times New Roman" w:hAnsi="Times New Roman" w:cs="Times New Roman"/>
          <w:b/>
          <w:sz w:val="24"/>
          <w:szCs w:val="24"/>
        </w:rPr>
        <w:t>údaje o plnení kvalifikačného predpokladu pedagogického zamestnanca</w:t>
      </w:r>
    </w:p>
    <w:p w:rsidR="007F0658" w:rsidRPr="007F0658" w:rsidRDefault="007F0658" w:rsidP="007F0658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2235"/>
        <w:gridCol w:w="1619"/>
        <w:gridCol w:w="1535"/>
        <w:gridCol w:w="1708"/>
        <w:gridCol w:w="1270"/>
        <w:gridCol w:w="1097"/>
      </w:tblGrid>
      <w:tr w:rsidR="00B44761" w:rsidTr="00383EDA">
        <w:trPr>
          <w:trHeight w:val="615"/>
        </w:trPr>
        <w:tc>
          <w:tcPr>
            <w:tcW w:w="2235" w:type="dxa"/>
            <w:vMerge w:val="restart"/>
          </w:tcPr>
          <w:p w:rsidR="00B44761" w:rsidRP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61">
              <w:rPr>
                <w:rFonts w:ascii="Times New Roman" w:hAnsi="Times New Roman" w:cs="Times New Roman"/>
                <w:b/>
                <w:sz w:val="24"/>
                <w:szCs w:val="24"/>
              </w:rPr>
              <w:t>Názov Vzdelávania</w:t>
            </w:r>
          </w:p>
        </w:tc>
        <w:tc>
          <w:tcPr>
            <w:tcW w:w="1619" w:type="dxa"/>
            <w:vMerge w:val="restart"/>
          </w:tcPr>
          <w:p w:rsidR="00B44761" w:rsidRP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</w:t>
            </w:r>
            <w:r w:rsidRPr="00B44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vzdelávania</w:t>
            </w:r>
          </w:p>
        </w:tc>
        <w:tc>
          <w:tcPr>
            <w:tcW w:w="1535" w:type="dxa"/>
            <w:vMerge w:val="restart"/>
          </w:tcPr>
          <w:p w:rsidR="00B44761" w:rsidRP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Forma </w:t>
            </w:r>
            <w:r w:rsidRPr="00B44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ukončenia</w:t>
            </w:r>
          </w:p>
        </w:tc>
        <w:tc>
          <w:tcPr>
            <w:tcW w:w="1708" w:type="dxa"/>
            <w:vMerge w:val="restart"/>
          </w:tcPr>
          <w:p w:rsidR="00B44761" w:rsidRP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Počet </w:t>
            </w:r>
            <w:r w:rsidRPr="00B44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vzdelávaných</w:t>
            </w:r>
          </w:p>
        </w:tc>
        <w:tc>
          <w:tcPr>
            <w:tcW w:w="2367" w:type="dxa"/>
            <w:gridSpan w:val="2"/>
          </w:tcPr>
          <w:p w:rsidR="00B44761" w:rsidRP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Priebeh vzdelávania</w:t>
            </w:r>
          </w:p>
        </w:tc>
      </w:tr>
      <w:tr w:rsidR="00B44761" w:rsidTr="00383EDA">
        <w:trPr>
          <w:trHeight w:val="198"/>
        </w:trPr>
        <w:tc>
          <w:tcPr>
            <w:tcW w:w="2235" w:type="dxa"/>
            <w:vMerge/>
          </w:tcPr>
          <w:p w:rsidR="00B44761" w:rsidRP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B44761" w:rsidRP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B44761" w:rsidRP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B44761" w:rsidRP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44761" w:rsidRPr="00B44761" w:rsidRDefault="00B44761" w:rsidP="00B447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Pokračuje </w:t>
            </w:r>
          </w:p>
        </w:tc>
        <w:tc>
          <w:tcPr>
            <w:tcW w:w="1097" w:type="dxa"/>
          </w:tcPr>
          <w:p w:rsidR="00B44761" w:rsidRP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61">
              <w:rPr>
                <w:rFonts w:ascii="Times New Roman" w:hAnsi="Times New Roman" w:cs="Times New Roman"/>
                <w:b/>
                <w:sz w:val="24"/>
                <w:szCs w:val="24"/>
              </w:rPr>
              <w:t>ukončilo</w:t>
            </w:r>
          </w:p>
        </w:tc>
      </w:tr>
      <w:tr w:rsidR="00B44761" w:rsidTr="00383EDA">
        <w:tc>
          <w:tcPr>
            <w:tcW w:w="2235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Aktualizačné vzdelávanie</w:t>
            </w:r>
          </w:p>
        </w:tc>
        <w:tc>
          <w:tcPr>
            <w:tcW w:w="1619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Kombinovaná forma</w:t>
            </w:r>
          </w:p>
        </w:tc>
        <w:tc>
          <w:tcPr>
            <w:tcW w:w="1535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Záverečná prezentácia</w:t>
            </w:r>
          </w:p>
        </w:tc>
        <w:tc>
          <w:tcPr>
            <w:tcW w:w="1708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4761" w:rsidTr="00383EDA">
        <w:tc>
          <w:tcPr>
            <w:tcW w:w="2235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Rozvoj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grafomotorických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zručnosti</w:t>
            </w:r>
          </w:p>
        </w:tc>
        <w:tc>
          <w:tcPr>
            <w:tcW w:w="1619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prezenčná</w:t>
            </w:r>
          </w:p>
        </w:tc>
        <w:tc>
          <w:tcPr>
            <w:tcW w:w="1535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Obhajoba záverečnej práce</w:t>
            </w:r>
          </w:p>
        </w:tc>
        <w:tc>
          <w:tcPr>
            <w:tcW w:w="1708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761" w:rsidTr="00383EDA">
        <w:tc>
          <w:tcPr>
            <w:tcW w:w="2235" w:type="dxa"/>
          </w:tcPr>
          <w:p w:rsidR="00B44761" w:rsidRDefault="00B44761" w:rsidP="00B4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ceste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autizmom</w:t>
            </w:r>
            <w:proofErr w:type="spellEnd"/>
          </w:p>
        </w:tc>
        <w:tc>
          <w:tcPr>
            <w:tcW w:w="1619" w:type="dxa"/>
          </w:tcPr>
          <w:p w:rsidR="00B44761" w:rsidRDefault="00383EDA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1535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44761" w:rsidRDefault="00383EDA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44761" w:rsidRDefault="00383EDA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761" w:rsidTr="00383EDA">
        <w:tc>
          <w:tcPr>
            <w:tcW w:w="2235" w:type="dxa"/>
          </w:tcPr>
          <w:p w:rsidR="00B44761" w:rsidRPr="00383EDA" w:rsidRDefault="00383EDA" w:rsidP="00383E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EDA">
              <w:rPr>
                <w:rFonts w:ascii="Times New Roman" w:hAnsi="Times New Roman" w:cs="Times New Roman"/>
                <w:sz w:val="20"/>
                <w:szCs w:val="20"/>
              </w:rPr>
              <w:t>Špecializačné vzdelávanie pre vedúceho metodického združenia</w:t>
            </w:r>
          </w:p>
        </w:tc>
        <w:tc>
          <w:tcPr>
            <w:tcW w:w="1619" w:type="dxa"/>
          </w:tcPr>
          <w:p w:rsidR="00B44761" w:rsidRDefault="00383EDA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hodín</w:t>
            </w:r>
          </w:p>
        </w:tc>
        <w:tc>
          <w:tcPr>
            <w:tcW w:w="1535" w:type="dxa"/>
          </w:tcPr>
          <w:p w:rsidR="00B44761" w:rsidRDefault="00383EDA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Záverečnou skúškou</w:t>
            </w:r>
          </w:p>
        </w:tc>
        <w:tc>
          <w:tcPr>
            <w:tcW w:w="1708" w:type="dxa"/>
          </w:tcPr>
          <w:p w:rsidR="00B44761" w:rsidRDefault="00383EDA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44761" w:rsidRDefault="00383EDA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761" w:rsidTr="00383EDA">
        <w:tc>
          <w:tcPr>
            <w:tcW w:w="2235" w:type="dxa"/>
          </w:tcPr>
          <w:p w:rsidR="00383EDA" w:rsidRPr="00383EDA" w:rsidRDefault="00383EDA" w:rsidP="00383EDA">
            <w:pPr>
              <w:pStyle w:val="Default"/>
              <w:rPr>
                <w:sz w:val="20"/>
                <w:szCs w:val="20"/>
              </w:rPr>
            </w:pPr>
            <w:r w:rsidRPr="00383EDA">
              <w:rPr>
                <w:sz w:val="20"/>
                <w:szCs w:val="20"/>
              </w:rPr>
              <w:t xml:space="preserve">Vedenie ľudí v škole alebo školskom zariadení </w:t>
            </w:r>
          </w:p>
          <w:p w:rsidR="00B44761" w:rsidRDefault="00383EDA" w:rsidP="00383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EDA">
              <w:rPr>
                <w:rFonts w:ascii="Times New Roman" w:hAnsi="Times New Roman" w:cs="Times New Roman"/>
                <w:sz w:val="20"/>
                <w:szCs w:val="20"/>
              </w:rPr>
              <w:t>Rozširujúci modul Funkčné vzdelávanie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</w:tcPr>
          <w:p w:rsidR="00B44761" w:rsidRPr="001D645E" w:rsidRDefault="00383EDA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5E">
              <w:rPr>
                <w:rFonts w:ascii="Times New Roman" w:hAnsi="Times New Roman" w:cs="Times New Roman"/>
                <w:sz w:val="20"/>
                <w:szCs w:val="20"/>
              </w:rPr>
              <w:t xml:space="preserve">70 hodín </w:t>
            </w:r>
          </w:p>
          <w:p w:rsidR="00383EDA" w:rsidRPr="001D645E" w:rsidRDefault="00383EDA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5E">
              <w:rPr>
                <w:rFonts w:ascii="Times New Roman" w:hAnsi="Times New Roman" w:cs="Times New Roman"/>
                <w:sz w:val="20"/>
                <w:szCs w:val="20"/>
              </w:rPr>
              <w:t>dištančne</w:t>
            </w:r>
          </w:p>
        </w:tc>
        <w:tc>
          <w:tcPr>
            <w:tcW w:w="1535" w:type="dxa"/>
          </w:tcPr>
          <w:p w:rsidR="00383EDA" w:rsidRPr="001D645E" w:rsidRDefault="00383EDA" w:rsidP="00383EDA">
            <w:pPr>
              <w:pStyle w:val="Default"/>
              <w:jc w:val="both"/>
              <w:rPr>
                <w:sz w:val="20"/>
                <w:szCs w:val="20"/>
              </w:rPr>
            </w:pPr>
            <w:r w:rsidRPr="001D645E">
              <w:rPr>
                <w:sz w:val="20"/>
                <w:szCs w:val="20"/>
              </w:rPr>
              <w:t xml:space="preserve">Obhajoba písomnej záverečnej práce </w:t>
            </w:r>
          </w:p>
          <w:p w:rsidR="00B44761" w:rsidRPr="001D645E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B44761" w:rsidRDefault="00383EDA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44761" w:rsidRDefault="00383EDA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761" w:rsidTr="00383EDA">
        <w:tc>
          <w:tcPr>
            <w:tcW w:w="2235" w:type="dxa"/>
          </w:tcPr>
          <w:p w:rsidR="00B44761" w:rsidRDefault="00383EDA" w:rsidP="00383E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EDA">
              <w:rPr>
                <w:rFonts w:ascii="Times New Roman" w:hAnsi="Times New Roman" w:cs="Times New Roman"/>
                <w:sz w:val="20"/>
                <w:szCs w:val="20"/>
              </w:rPr>
              <w:t xml:space="preserve">Vnútorné procesy, </w:t>
            </w:r>
            <w:proofErr w:type="spellStart"/>
            <w:r w:rsidRPr="00383EDA">
              <w:rPr>
                <w:rFonts w:ascii="Times New Roman" w:hAnsi="Times New Roman" w:cs="Times New Roman"/>
                <w:sz w:val="20"/>
                <w:szCs w:val="20"/>
              </w:rPr>
              <w:t>evalvácia</w:t>
            </w:r>
            <w:proofErr w:type="spellEnd"/>
            <w:r w:rsidRPr="00383EDA">
              <w:rPr>
                <w:rFonts w:ascii="Times New Roman" w:hAnsi="Times New Roman" w:cs="Times New Roman"/>
                <w:sz w:val="20"/>
                <w:szCs w:val="20"/>
              </w:rPr>
              <w:t xml:space="preserve"> a </w:t>
            </w:r>
            <w:proofErr w:type="spellStart"/>
            <w:r w:rsidRPr="00383EDA">
              <w:rPr>
                <w:rFonts w:ascii="Times New Roman" w:hAnsi="Times New Roman" w:cs="Times New Roman"/>
                <w:sz w:val="20"/>
                <w:szCs w:val="20"/>
              </w:rPr>
              <w:t>autoevalvácia</w:t>
            </w:r>
            <w:proofErr w:type="spellEnd"/>
            <w:r w:rsidRPr="00383EDA">
              <w:rPr>
                <w:rFonts w:ascii="Times New Roman" w:hAnsi="Times New Roman" w:cs="Times New Roman"/>
                <w:sz w:val="20"/>
                <w:szCs w:val="20"/>
              </w:rPr>
              <w:t xml:space="preserve"> školy a šk. zariadenia</w:t>
            </w:r>
          </w:p>
          <w:p w:rsidR="00383EDA" w:rsidRPr="00383EDA" w:rsidRDefault="00383EDA" w:rsidP="00383E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Rozši</w:t>
            </w:r>
            <w:r w:rsidR="007F0658">
              <w:rPr>
                <w:rFonts w:ascii="Times New Roman" w:hAnsi="Times New Roman" w:cs="Times New Roman"/>
                <w:sz w:val="20"/>
                <w:szCs w:val="20"/>
              </w:rPr>
              <w:t>rujúci modul Funkčné vzdelávanie</w:t>
            </w:r>
          </w:p>
        </w:tc>
        <w:tc>
          <w:tcPr>
            <w:tcW w:w="1619" w:type="dxa"/>
          </w:tcPr>
          <w:p w:rsidR="00B44761" w:rsidRPr="001D645E" w:rsidRDefault="001D645E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5E">
              <w:rPr>
                <w:rFonts w:ascii="Times New Roman" w:hAnsi="Times New Roman" w:cs="Times New Roman"/>
                <w:sz w:val="20"/>
                <w:szCs w:val="20"/>
              </w:rPr>
              <w:t xml:space="preserve">90 hodín </w:t>
            </w:r>
          </w:p>
          <w:p w:rsidR="001D645E" w:rsidRPr="001D645E" w:rsidRDefault="001D645E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5E">
              <w:rPr>
                <w:rFonts w:ascii="Times New Roman" w:hAnsi="Times New Roman" w:cs="Times New Roman"/>
                <w:sz w:val="20"/>
                <w:szCs w:val="20"/>
              </w:rPr>
              <w:t>dištančne</w:t>
            </w:r>
          </w:p>
        </w:tc>
        <w:tc>
          <w:tcPr>
            <w:tcW w:w="1535" w:type="dxa"/>
          </w:tcPr>
          <w:p w:rsidR="00B44761" w:rsidRPr="001D645E" w:rsidRDefault="001D645E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5E">
              <w:rPr>
                <w:rFonts w:ascii="Times New Roman" w:hAnsi="Times New Roman" w:cs="Times New Roman"/>
                <w:sz w:val="20"/>
                <w:szCs w:val="20"/>
              </w:rPr>
              <w:t>Obhajoba písomnej záverečnej práce</w:t>
            </w:r>
          </w:p>
        </w:tc>
        <w:tc>
          <w:tcPr>
            <w:tcW w:w="1708" w:type="dxa"/>
          </w:tcPr>
          <w:p w:rsidR="00B44761" w:rsidRDefault="001D645E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44761" w:rsidRPr="00B44761" w:rsidRDefault="00B44761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44761" w:rsidRDefault="00CA097D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658" w:rsidTr="00383EDA">
        <w:tc>
          <w:tcPr>
            <w:tcW w:w="2235" w:type="dxa"/>
          </w:tcPr>
          <w:p w:rsidR="007F0658" w:rsidRPr="00383EDA" w:rsidRDefault="007F0658" w:rsidP="00383E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Využitie portfólia v procese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sebarozvoja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7F0658" w:rsidRDefault="007F0658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hodín </w:t>
            </w:r>
          </w:p>
          <w:p w:rsidR="007F0658" w:rsidRPr="001D645E" w:rsidRDefault="007F0658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dištančne</w:t>
            </w:r>
          </w:p>
        </w:tc>
        <w:tc>
          <w:tcPr>
            <w:tcW w:w="1535" w:type="dxa"/>
          </w:tcPr>
          <w:p w:rsidR="007F0658" w:rsidRPr="001D645E" w:rsidRDefault="007F0658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Záverečná skúška</w:t>
            </w:r>
          </w:p>
        </w:tc>
        <w:tc>
          <w:tcPr>
            <w:tcW w:w="1708" w:type="dxa"/>
          </w:tcPr>
          <w:p w:rsidR="007F0658" w:rsidRDefault="007F0658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7F0658" w:rsidRDefault="007F0658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58" w:rsidRDefault="007F0658" w:rsidP="00634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4761" w:rsidRDefault="00B44761" w:rsidP="00634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D1A" w:rsidRDefault="00E54D1A" w:rsidP="00DB5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8D">
        <w:rPr>
          <w:rFonts w:ascii="Times New Roman" w:hAnsi="Times New Roman" w:cs="Times New Roman"/>
          <w:sz w:val="24"/>
          <w:szCs w:val="24"/>
        </w:rPr>
        <w:t>V rámci individuálneho štúdia pedagogickí zamestnanci nadobudli poznatky z odbornej literatúry:</w:t>
      </w:r>
    </w:p>
    <w:p w:rsidR="00242F36" w:rsidRPr="00561ECF" w:rsidRDefault="00CA097D" w:rsidP="00DB534F">
      <w:pPr>
        <w:pStyle w:val="Odsekzoznamu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Sprievodca školským rokom 2022/2023</w:t>
      </w:r>
      <w:r w:rsidR="00242F36" w:rsidRPr="00561ECF">
        <w:rPr>
          <w:rFonts w:ascii="Times New Roman" w:hAnsi="Times New Roman" w:cs="Times New Roman"/>
        </w:rPr>
        <w:t>; zákony, smernice, vyhlášky, usmernenia;</w:t>
      </w:r>
    </w:p>
    <w:p w:rsidR="00242F36" w:rsidRPr="00561ECF" w:rsidRDefault="00242F36" w:rsidP="00DB534F">
      <w:pPr>
        <w:pStyle w:val="Odsekzoznamu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561ECF">
        <w:rPr>
          <w:rFonts w:ascii="Times New Roman" w:hAnsi="Times New Roman" w:cs="Times New Roman"/>
        </w:rPr>
        <w:t xml:space="preserve">Riadenie a rozvoj materskej školy. Sprievodca riaditeľky MŠ v legislatívnej a výchovno-vzdelávacej praxi – D. </w:t>
      </w:r>
      <w:proofErr w:type="spellStart"/>
      <w:r w:rsidRPr="00561ECF">
        <w:rPr>
          <w:rFonts w:ascii="Times New Roman" w:hAnsi="Times New Roman" w:cs="Times New Roman"/>
        </w:rPr>
        <w:t>Bedlovičová</w:t>
      </w:r>
      <w:proofErr w:type="spellEnd"/>
      <w:r w:rsidRPr="00561ECF">
        <w:rPr>
          <w:rFonts w:ascii="Times New Roman" w:hAnsi="Times New Roman" w:cs="Times New Roman"/>
        </w:rPr>
        <w:t xml:space="preserve"> a kol. (odborné nakladateľstvo RAABE);</w:t>
      </w:r>
    </w:p>
    <w:p w:rsidR="00561ECF" w:rsidRPr="00561ECF" w:rsidRDefault="00242F36" w:rsidP="00DB534F">
      <w:pPr>
        <w:pStyle w:val="Odsekzoznamu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561ECF">
        <w:rPr>
          <w:rFonts w:ascii="Times New Roman" w:hAnsi="Times New Roman" w:cs="Times New Roman"/>
        </w:rPr>
        <w:t xml:space="preserve">Povinné </w:t>
      </w:r>
      <w:proofErr w:type="spellStart"/>
      <w:r w:rsidRPr="00561ECF">
        <w:rPr>
          <w:rFonts w:ascii="Times New Roman" w:hAnsi="Times New Roman" w:cs="Times New Roman"/>
        </w:rPr>
        <w:t>predprimárne</w:t>
      </w:r>
      <w:proofErr w:type="spellEnd"/>
      <w:r w:rsidRPr="00561ECF">
        <w:rPr>
          <w:rFonts w:ascii="Times New Roman" w:hAnsi="Times New Roman" w:cs="Times New Roman"/>
        </w:rPr>
        <w:t xml:space="preserve"> vzdelávanie v praxi – M. Vargová;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rPr>
          <w:sz w:val="22"/>
          <w:szCs w:val="22"/>
        </w:rPr>
      </w:pPr>
      <w:r w:rsidRPr="00561ECF">
        <w:rPr>
          <w:sz w:val="22"/>
          <w:szCs w:val="22"/>
        </w:rPr>
        <w:t xml:space="preserve">Zdravotné cviky s riekankou v materskej škole – </w:t>
      </w:r>
      <w:proofErr w:type="spellStart"/>
      <w:r w:rsidRPr="00561ECF">
        <w:rPr>
          <w:sz w:val="22"/>
          <w:szCs w:val="22"/>
        </w:rPr>
        <w:t>Ruţena</w:t>
      </w:r>
      <w:proofErr w:type="spellEnd"/>
      <w:r w:rsidRPr="00561ECF">
        <w:rPr>
          <w:sz w:val="22"/>
          <w:szCs w:val="22"/>
        </w:rPr>
        <w:t xml:space="preserve"> Franková;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Pohybovo-relaxačná rozprávka – Monika </w:t>
      </w:r>
      <w:proofErr w:type="spellStart"/>
      <w:r w:rsidRPr="00561ECF">
        <w:rPr>
          <w:sz w:val="22"/>
          <w:szCs w:val="22"/>
        </w:rPr>
        <w:t>Miňová</w:t>
      </w:r>
      <w:proofErr w:type="spellEnd"/>
      <w:r w:rsidRPr="00561ECF">
        <w:rPr>
          <w:sz w:val="22"/>
          <w:szCs w:val="22"/>
        </w:rPr>
        <w:t xml:space="preserve">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lastRenderedPageBreak/>
        <w:t xml:space="preserve">Hudobná výchova. Metodická príručka k vzdelávacej oblasti Umenie a kultúra inovovaného ŠVP pre </w:t>
      </w:r>
      <w:proofErr w:type="spellStart"/>
      <w:r w:rsidRPr="00561ECF">
        <w:rPr>
          <w:sz w:val="22"/>
          <w:szCs w:val="22"/>
        </w:rPr>
        <w:t>predprimárne</w:t>
      </w:r>
      <w:proofErr w:type="spellEnd"/>
      <w:r w:rsidRPr="00561ECF">
        <w:rPr>
          <w:sz w:val="22"/>
          <w:szCs w:val="22"/>
        </w:rPr>
        <w:t xml:space="preserve"> vzdelávanie v materských školách- Anna </w:t>
      </w:r>
      <w:proofErr w:type="spellStart"/>
      <w:r w:rsidRPr="00561ECF">
        <w:rPr>
          <w:sz w:val="22"/>
          <w:szCs w:val="22"/>
        </w:rPr>
        <w:t>Derevjaníková</w:t>
      </w:r>
      <w:proofErr w:type="spellEnd"/>
      <w:r w:rsidRPr="00561ECF">
        <w:rPr>
          <w:sz w:val="22"/>
          <w:szCs w:val="22"/>
        </w:rPr>
        <w:t xml:space="preserve">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Zdravie a pohyb. Metodická príručka k vzdelávacej oblasti inovovaného ŠVP pre </w:t>
      </w:r>
      <w:proofErr w:type="spellStart"/>
      <w:r w:rsidRPr="00561ECF">
        <w:rPr>
          <w:sz w:val="22"/>
          <w:szCs w:val="22"/>
        </w:rPr>
        <w:t>predprimárne</w:t>
      </w:r>
      <w:proofErr w:type="spellEnd"/>
      <w:r w:rsidRPr="00561ECF">
        <w:rPr>
          <w:sz w:val="22"/>
          <w:szCs w:val="22"/>
        </w:rPr>
        <w:t xml:space="preserve"> vzdelávanie v materských školách- Dana Masaryková;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Človek a príroda. Metodická príručka k vzdelávacej oblasti inovovaného ŠVP pre </w:t>
      </w:r>
      <w:proofErr w:type="spellStart"/>
      <w:r w:rsidRPr="00561ECF">
        <w:rPr>
          <w:sz w:val="22"/>
          <w:szCs w:val="22"/>
        </w:rPr>
        <w:t>predprimárne</w:t>
      </w:r>
      <w:proofErr w:type="spellEnd"/>
      <w:r w:rsidRPr="00561ECF">
        <w:rPr>
          <w:sz w:val="22"/>
          <w:szCs w:val="22"/>
        </w:rPr>
        <w:t xml:space="preserve"> vzdelávanie v materských školách- Kristína </w:t>
      </w:r>
      <w:proofErr w:type="spellStart"/>
      <w:r w:rsidRPr="00561ECF">
        <w:rPr>
          <w:sz w:val="22"/>
          <w:szCs w:val="22"/>
        </w:rPr>
        <w:t>Ţoldošová</w:t>
      </w:r>
      <w:proofErr w:type="spellEnd"/>
      <w:r w:rsidRPr="00561ECF">
        <w:rPr>
          <w:sz w:val="22"/>
          <w:szCs w:val="22"/>
        </w:rPr>
        <w:t xml:space="preserve">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Jazyk a komunikácia. Metodická príručka k vzdelávacej oblasti inovovaného ŠVP pre </w:t>
      </w:r>
      <w:proofErr w:type="spellStart"/>
      <w:r w:rsidRPr="00561ECF">
        <w:rPr>
          <w:sz w:val="22"/>
          <w:szCs w:val="22"/>
        </w:rPr>
        <w:t>predprimárne</w:t>
      </w:r>
      <w:proofErr w:type="spellEnd"/>
      <w:r w:rsidRPr="00561ECF">
        <w:rPr>
          <w:sz w:val="22"/>
          <w:szCs w:val="22"/>
        </w:rPr>
        <w:t xml:space="preserve"> vzdelávanie v materských školách- Oľga </w:t>
      </w:r>
      <w:proofErr w:type="spellStart"/>
      <w:r w:rsidRPr="00561ECF">
        <w:rPr>
          <w:sz w:val="22"/>
          <w:szCs w:val="22"/>
        </w:rPr>
        <w:t>Zápotočná</w:t>
      </w:r>
      <w:proofErr w:type="spellEnd"/>
      <w:r w:rsidRPr="00561ECF">
        <w:rPr>
          <w:sz w:val="22"/>
          <w:szCs w:val="22"/>
        </w:rPr>
        <w:t xml:space="preserve">, Zuzana Petrová;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Matematika a práca s informáciami. Metodická príručka k vzdelávacej oblasti inovovaného ŠVP pre </w:t>
      </w:r>
      <w:proofErr w:type="spellStart"/>
      <w:r w:rsidRPr="00561ECF">
        <w:rPr>
          <w:sz w:val="22"/>
          <w:szCs w:val="22"/>
        </w:rPr>
        <w:t>predprimárne</w:t>
      </w:r>
      <w:proofErr w:type="spellEnd"/>
      <w:r w:rsidRPr="00561ECF">
        <w:rPr>
          <w:sz w:val="22"/>
          <w:szCs w:val="22"/>
        </w:rPr>
        <w:t xml:space="preserve"> vzdelávanie v materských školách- Edita </w:t>
      </w:r>
      <w:proofErr w:type="spellStart"/>
      <w:r w:rsidRPr="00561ECF">
        <w:rPr>
          <w:sz w:val="22"/>
          <w:szCs w:val="22"/>
        </w:rPr>
        <w:t>Šimčíková</w:t>
      </w:r>
      <w:proofErr w:type="spellEnd"/>
      <w:r w:rsidRPr="00561ECF">
        <w:rPr>
          <w:sz w:val="22"/>
          <w:szCs w:val="22"/>
        </w:rPr>
        <w:t xml:space="preserve">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Výtvarná výchova. Metodická príručka k vzdelávacej oblasti Umenie a kultúra inovovaného ŠVP pre </w:t>
      </w:r>
      <w:proofErr w:type="spellStart"/>
      <w:r w:rsidRPr="00561ECF">
        <w:rPr>
          <w:sz w:val="22"/>
          <w:szCs w:val="22"/>
        </w:rPr>
        <w:t>predprimárne</w:t>
      </w:r>
      <w:proofErr w:type="spellEnd"/>
      <w:r w:rsidRPr="00561ECF">
        <w:rPr>
          <w:sz w:val="22"/>
          <w:szCs w:val="22"/>
        </w:rPr>
        <w:t xml:space="preserve"> vzdelávanie v materských školách- Alena </w:t>
      </w:r>
      <w:proofErr w:type="spellStart"/>
      <w:r w:rsidRPr="00561ECF">
        <w:rPr>
          <w:sz w:val="22"/>
          <w:szCs w:val="22"/>
        </w:rPr>
        <w:t>Minns</w:t>
      </w:r>
      <w:proofErr w:type="spellEnd"/>
      <w:r w:rsidRPr="00561ECF">
        <w:rPr>
          <w:sz w:val="22"/>
          <w:szCs w:val="22"/>
        </w:rPr>
        <w:t xml:space="preserve">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proofErr w:type="spellStart"/>
      <w:r w:rsidRPr="00561ECF">
        <w:rPr>
          <w:sz w:val="22"/>
          <w:szCs w:val="22"/>
        </w:rPr>
        <w:t>Evaluácia</w:t>
      </w:r>
      <w:proofErr w:type="spellEnd"/>
      <w:r w:rsidRPr="00561ECF">
        <w:rPr>
          <w:sz w:val="22"/>
          <w:szCs w:val="22"/>
        </w:rPr>
        <w:t xml:space="preserve"> v materskej škole. Metodická príručka k inovovanému ŠVP pre </w:t>
      </w:r>
      <w:proofErr w:type="spellStart"/>
      <w:r w:rsidRPr="00561ECF">
        <w:rPr>
          <w:sz w:val="22"/>
          <w:szCs w:val="22"/>
        </w:rPr>
        <w:t>predprimárne</w:t>
      </w:r>
      <w:proofErr w:type="spellEnd"/>
      <w:r w:rsidRPr="00561ECF">
        <w:rPr>
          <w:sz w:val="22"/>
          <w:szCs w:val="22"/>
        </w:rPr>
        <w:t xml:space="preserve"> vzdelávanie v materských školách- Branislav </w:t>
      </w:r>
      <w:proofErr w:type="spellStart"/>
      <w:r w:rsidRPr="00561ECF">
        <w:rPr>
          <w:sz w:val="22"/>
          <w:szCs w:val="22"/>
        </w:rPr>
        <w:t>Pupala</w:t>
      </w:r>
      <w:proofErr w:type="spellEnd"/>
      <w:r w:rsidRPr="00561ECF">
        <w:rPr>
          <w:sz w:val="22"/>
          <w:szCs w:val="22"/>
        </w:rPr>
        <w:t xml:space="preserve">, Ondrej </w:t>
      </w:r>
      <w:proofErr w:type="spellStart"/>
      <w:r w:rsidRPr="00561ECF">
        <w:rPr>
          <w:sz w:val="22"/>
          <w:szCs w:val="22"/>
        </w:rPr>
        <w:t>Kaščák</w:t>
      </w:r>
      <w:proofErr w:type="spellEnd"/>
      <w:r w:rsidRPr="00561ECF">
        <w:rPr>
          <w:sz w:val="22"/>
          <w:szCs w:val="22"/>
        </w:rPr>
        <w:t xml:space="preserve">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Ako spoznať dieťa v materskej škole – Daniela Valachová;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Svet je pre všetkých. Metodická príručka pre učiteľov materských škôl- K. </w:t>
      </w:r>
      <w:proofErr w:type="spellStart"/>
      <w:r w:rsidRPr="00561ECF">
        <w:rPr>
          <w:sz w:val="22"/>
          <w:szCs w:val="22"/>
        </w:rPr>
        <w:t>Baleková</w:t>
      </w:r>
      <w:proofErr w:type="spellEnd"/>
      <w:r w:rsidRPr="00561ECF">
        <w:rPr>
          <w:sz w:val="22"/>
          <w:szCs w:val="22"/>
        </w:rPr>
        <w:t xml:space="preserve">, I. </w:t>
      </w:r>
      <w:proofErr w:type="spellStart"/>
      <w:r w:rsidRPr="00561ECF">
        <w:rPr>
          <w:sz w:val="22"/>
          <w:szCs w:val="22"/>
        </w:rPr>
        <w:t>Firicová</w:t>
      </w:r>
      <w:proofErr w:type="spellEnd"/>
      <w:r w:rsidRPr="00561ECF">
        <w:rPr>
          <w:sz w:val="22"/>
          <w:szCs w:val="22"/>
        </w:rPr>
        <w:t xml:space="preserve">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Metodika rozvíjania </w:t>
      </w:r>
      <w:proofErr w:type="spellStart"/>
      <w:r w:rsidRPr="00561ECF">
        <w:rPr>
          <w:sz w:val="22"/>
          <w:szCs w:val="22"/>
        </w:rPr>
        <w:t>grafomotorických</w:t>
      </w:r>
      <w:proofErr w:type="spellEnd"/>
      <w:r w:rsidRPr="00561ECF">
        <w:rPr>
          <w:sz w:val="22"/>
          <w:szCs w:val="22"/>
        </w:rPr>
        <w:t xml:space="preserve"> zručností detí v materských školách – I. </w:t>
      </w:r>
      <w:proofErr w:type="spellStart"/>
      <w:r w:rsidRPr="00561ECF">
        <w:rPr>
          <w:sz w:val="22"/>
          <w:szCs w:val="22"/>
        </w:rPr>
        <w:t>Uváčková</w:t>
      </w:r>
      <w:proofErr w:type="spellEnd"/>
      <w:r w:rsidR="00034A0E">
        <w:rPr>
          <w:sz w:val="22"/>
          <w:szCs w:val="22"/>
        </w:rPr>
        <w:t xml:space="preserve">        </w:t>
      </w:r>
      <w:r w:rsidRPr="00561ECF">
        <w:rPr>
          <w:sz w:val="22"/>
          <w:szCs w:val="22"/>
        </w:rPr>
        <w:t xml:space="preserve"> a kol.;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Metodika na tvorbu školských vzdelávacích programov pre materské školy – V. </w:t>
      </w:r>
      <w:proofErr w:type="spellStart"/>
      <w:r w:rsidRPr="00561ECF">
        <w:rPr>
          <w:sz w:val="22"/>
          <w:szCs w:val="22"/>
        </w:rPr>
        <w:t>Hajdúková</w:t>
      </w:r>
      <w:proofErr w:type="spellEnd"/>
      <w:r w:rsidRPr="00561ECF">
        <w:rPr>
          <w:sz w:val="22"/>
          <w:szCs w:val="22"/>
        </w:rPr>
        <w:t xml:space="preserve"> </w:t>
      </w:r>
      <w:r w:rsidR="00034A0E">
        <w:rPr>
          <w:sz w:val="22"/>
          <w:szCs w:val="22"/>
        </w:rPr>
        <w:t xml:space="preserve">       </w:t>
      </w:r>
      <w:r w:rsidRPr="00561ECF">
        <w:rPr>
          <w:sz w:val="22"/>
          <w:szCs w:val="22"/>
        </w:rPr>
        <w:t xml:space="preserve">a kol.;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Metodika </w:t>
      </w:r>
      <w:proofErr w:type="spellStart"/>
      <w:r w:rsidRPr="00561ECF">
        <w:rPr>
          <w:sz w:val="22"/>
          <w:szCs w:val="22"/>
        </w:rPr>
        <w:t>predprimárneho</w:t>
      </w:r>
      <w:proofErr w:type="spellEnd"/>
      <w:r w:rsidRPr="00561ECF">
        <w:rPr>
          <w:sz w:val="22"/>
          <w:szCs w:val="22"/>
        </w:rPr>
        <w:t xml:space="preserve"> vzdelávania – D. Valachová a kol.;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Metodický materiál „Výlety šaša Tomáša“ – A. Blaho a kol.;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Metodický materiál „Cirkus šaša Tomáša“;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Metodická príručka „Letíme do vesmíru“ – M. </w:t>
      </w:r>
      <w:proofErr w:type="spellStart"/>
      <w:r w:rsidRPr="00561ECF">
        <w:rPr>
          <w:sz w:val="22"/>
          <w:szCs w:val="22"/>
        </w:rPr>
        <w:t>Csatáryová</w:t>
      </w:r>
      <w:proofErr w:type="spellEnd"/>
      <w:r w:rsidRPr="00561ECF">
        <w:rPr>
          <w:sz w:val="22"/>
          <w:szCs w:val="22"/>
        </w:rPr>
        <w:t xml:space="preserve">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Odborná a metodická príručka pre didaktickú prax v materských školách s </w:t>
      </w:r>
      <w:proofErr w:type="spellStart"/>
      <w:r w:rsidRPr="00561ECF">
        <w:rPr>
          <w:sz w:val="22"/>
          <w:szCs w:val="22"/>
        </w:rPr>
        <w:t>moţnosťou</w:t>
      </w:r>
      <w:proofErr w:type="spellEnd"/>
      <w:r w:rsidRPr="00561ECF">
        <w:rPr>
          <w:sz w:val="22"/>
          <w:szCs w:val="22"/>
        </w:rPr>
        <w:t xml:space="preserve"> </w:t>
      </w:r>
      <w:proofErr w:type="spellStart"/>
      <w:r w:rsidRPr="00561ECF">
        <w:rPr>
          <w:sz w:val="22"/>
          <w:szCs w:val="22"/>
        </w:rPr>
        <w:t>vyuţitia</w:t>
      </w:r>
      <w:proofErr w:type="spellEnd"/>
      <w:r w:rsidRPr="00561ECF">
        <w:rPr>
          <w:sz w:val="22"/>
          <w:szCs w:val="22"/>
        </w:rPr>
        <w:t xml:space="preserve"> digitálneho obsahu a interaktívnych metód „Škôlka hrou- JAR, LETO, JESEŇ, ZIMA“ – B. </w:t>
      </w:r>
      <w:proofErr w:type="spellStart"/>
      <w:r w:rsidRPr="00561ECF">
        <w:rPr>
          <w:sz w:val="22"/>
          <w:szCs w:val="22"/>
        </w:rPr>
        <w:t>Ballonová</w:t>
      </w:r>
      <w:proofErr w:type="spellEnd"/>
      <w:r w:rsidRPr="00561ECF">
        <w:rPr>
          <w:sz w:val="22"/>
          <w:szCs w:val="22"/>
        </w:rPr>
        <w:t xml:space="preserve"> a kol.; </w:t>
      </w:r>
    </w:p>
    <w:p w:rsidR="00561ECF" w:rsidRPr="00561ECF" w:rsidRDefault="00561ECF" w:rsidP="00DB534F">
      <w:pPr>
        <w:pStyle w:val="Default"/>
        <w:numPr>
          <w:ilvl w:val="0"/>
          <w:numId w:val="45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Časopis Predškolská výchova, Naša škola; </w:t>
      </w:r>
    </w:p>
    <w:p w:rsidR="00561ECF" w:rsidRPr="00561ECF" w:rsidRDefault="00561ECF" w:rsidP="00DB534F">
      <w:pPr>
        <w:pStyle w:val="Default"/>
        <w:spacing w:after="85" w:line="360" w:lineRule="auto"/>
        <w:ind w:left="720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Webové sídla </w:t>
      </w:r>
      <w:proofErr w:type="spellStart"/>
      <w:r w:rsidRPr="00561ECF">
        <w:rPr>
          <w:sz w:val="22"/>
          <w:szCs w:val="22"/>
        </w:rPr>
        <w:t>www.minedu</w:t>
      </w:r>
      <w:proofErr w:type="spellEnd"/>
      <w:r w:rsidRPr="00561ECF">
        <w:rPr>
          <w:sz w:val="22"/>
          <w:szCs w:val="22"/>
        </w:rPr>
        <w:t xml:space="preserve">, </w:t>
      </w:r>
      <w:proofErr w:type="spellStart"/>
      <w:r w:rsidRPr="00561ECF">
        <w:rPr>
          <w:sz w:val="22"/>
          <w:szCs w:val="22"/>
        </w:rPr>
        <w:t>www.statpedu</w:t>
      </w:r>
      <w:proofErr w:type="spellEnd"/>
      <w:r w:rsidRPr="00561ECF">
        <w:rPr>
          <w:sz w:val="22"/>
          <w:szCs w:val="22"/>
        </w:rPr>
        <w:t xml:space="preserve">; </w:t>
      </w:r>
    </w:p>
    <w:p w:rsidR="00561ECF" w:rsidRPr="00561ECF" w:rsidRDefault="00561ECF" w:rsidP="00DB534F">
      <w:pPr>
        <w:pStyle w:val="Default"/>
        <w:numPr>
          <w:ilvl w:val="0"/>
          <w:numId w:val="46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 xml:space="preserve">Štátny vzdelávací program pre </w:t>
      </w:r>
      <w:proofErr w:type="spellStart"/>
      <w:r w:rsidRPr="00561ECF">
        <w:rPr>
          <w:sz w:val="22"/>
          <w:szCs w:val="22"/>
        </w:rPr>
        <w:t>predprimárne</w:t>
      </w:r>
      <w:proofErr w:type="spellEnd"/>
      <w:r w:rsidRPr="00561ECF">
        <w:rPr>
          <w:sz w:val="22"/>
          <w:szCs w:val="22"/>
        </w:rPr>
        <w:t xml:space="preserve"> vzdelávanie v materských školách – MŠ SR; </w:t>
      </w:r>
    </w:p>
    <w:p w:rsidR="00561ECF" w:rsidRPr="00561ECF" w:rsidRDefault="00561ECF" w:rsidP="00DB534F">
      <w:pPr>
        <w:pStyle w:val="Default"/>
        <w:numPr>
          <w:ilvl w:val="0"/>
          <w:numId w:val="46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t>Škols</w:t>
      </w:r>
      <w:r w:rsidR="001341F5">
        <w:rPr>
          <w:sz w:val="22"/>
          <w:szCs w:val="22"/>
        </w:rPr>
        <w:t>ký vzdelávací program „Zvedavé l</w:t>
      </w:r>
      <w:r w:rsidRPr="00561ECF">
        <w:rPr>
          <w:sz w:val="22"/>
          <w:szCs w:val="22"/>
        </w:rPr>
        <w:t xml:space="preserve">abky“ – interný dokument MŠ; </w:t>
      </w:r>
    </w:p>
    <w:p w:rsidR="00561ECF" w:rsidRPr="006F5E9D" w:rsidRDefault="00561ECF" w:rsidP="00DB534F">
      <w:pPr>
        <w:pStyle w:val="Default"/>
        <w:numPr>
          <w:ilvl w:val="0"/>
          <w:numId w:val="46"/>
        </w:numPr>
        <w:spacing w:after="85" w:line="360" w:lineRule="auto"/>
        <w:jc w:val="both"/>
        <w:rPr>
          <w:sz w:val="22"/>
          <w:szCs w:val="22"/>
        </w:rPr>
      </w:pPr>
      <w:r w:rsidRPr="00561ECF">
        <w:rPr>
          <w:sz w:val="22"/>
          <w:szCs w:val="22"/>
        </w:rPr>
        <w:lastRenderedPageBreak/>
        <w:t xml:space="preserve">Plán práce školy – interný dokument; </w:t>
      </w:r>
    </w:p>
    <w:p w:rsidR="00CD1E33" w:rsidRPr="00CD1E33" w:rsidRDefault="00CD1E33" w:rsidP="00CD1E33">
      <w:pPr>
        <w:pStyle w:val="Default"/>
        <w:numPr>
          <w:ilvl w:val="0"/>
          <w:numId w:val="50"/>
        </w:numPr>
        <w:rPr>
          <w:b/>
          <w:sz w:val="23"/>
          <w:szCs w:val="23"/>
        </w:rPr>
      </w:pPr>
      <w:r w:rsidRPr="00CD1E33">
        <w:rPr>
          <w:b/>
          <w:sz w:val="23"/>
          <w:szCs w:val="23"/>
        </w:rPr>
        <w:t>Strategické riadenie materskej školy Lendak</w:t>
      </w:r>
    </w:p>
    <w:p w:rsidR="00CD1E33" w:rsidRPr="00CD1E33" w:rsidRDefault="00CD1E33" w:rsidP="00CD1E33">
      <w:pPr>
        <w:pStyle w:val="Default"/>
        <w:rPr>
          <w:sz w:val="23"/>
          <w:szCs w:val="23"/>
        </w:rPr>
      </w:pPr>
    </w:p>
    <w:p w:rsidR="00CD1E33" w:rsidRPr="00CD1E33" w:rsidRDefault="00CD1E33" w:rsidP="00CD1E33">
      <w:pPr>
        <w:pStyle w:val="Default"/>
        <w:spacing w:line="360" w:lineRule="auto"/>
        <w:jc w:val="both"/>
      </w:pPr>
      <w:proofErr w:type="spellStart"/>
      <w:r w:rsidRPr="00CD1E33">
        <w:t>Makroorganizácia</w:t>
      </w:r>
      <w:proofErr w:type="spellEnd"/>
      <w:r w:rsidRPr="00CD1E33">
        <w:t xml:space="preserve"> vzdelávania v materskej škole Lendak </w:t>
      </w:r>
      <w:r>
        <w:t>sme stavali</w:t>
      </w:r>
      <w:r w:rsidRPr="00CD1E33">
        <w:t xml:space="preserve"> na podieľaní sa na tvorbe </w:t>
      </w:r>
      <w:proofErr w:type="spellStart"/>
      <w:r w:rsidRPr="00CD1E33">
        <w:t>ŠkVP</w:t>
      </w:r>
      <w:proofErr w:type="spellEnd"/>
      <w:r w:rsidRPr="00CD1E33">
        <w:t xml:space="preserve"> všetkými pedagogickými zamestnancami školy</w:t>
      </w:r>
      <w:r>
        <w:t xml:space="preserve"> a zlepšila sa neformálna stránka</w:t>
      </w:r>
      <w:r w:rsidRPr="00CD1E33">
        <w:t xml:space="preserve"> vnútorne</w:t>
      </w:r>
      <w:r>
        <w:t>j organizácie školy (medziľudských vzťahov</w:t>
      </w:r>
      <w:r w:rsidRPr="00CD1E33">
        <w:t xml:space="preserve"> založ</w:t>
      </w:r>
      <w:r>
        <w:t xml:space="preserve">enými na spolupráci) Spolupráca </w:t>
      </w:r>
      <w:r w:rsidRPr="00CD1E33">
        <w:t>pedagogický</w:t>
      </w:r>
      <w:r w:rsidR="001341F5">
        <w:t xml:space="preserve">ch zamestnancov </w:t>
      </w:r>
      <w:r w:rsidRPr="00CD1E33">
        <w:t>v je</w:t>
      </w:r>
      <w:r>
        <w:t>dnotlivých tímoch sa uskutočňovala</w:t>
      </w:r>
      <w:r w:rsidRPr="00CD1E33">
        <w:t xml:space="preserve"> vzhľadom na </w:t>
      </w:r>
      <w:r>
        <w:t>s</w:t>
      </w:r>
      <w:r w:rsidRPr="00CD1E33">
        <w:t>kvalitnenie klímy, teda interpersonálnych vzťahov a</w:t>
      </w:r>
      <w:r>
        <w:t> </w:t>
      </w:r>
      <w:r w:rsidRPr="00CD1E33">
        <w:t>sociálnyc</w:t>
      </w:r>
      <w:r>
        <w:t xml:space="preserve">h </w:t>
      </w:r>
      <w:r w:rsidRPr="00CD1E33">
        <w:t>procesov, ktoré fungujú v našej materskej škole.</w:t>
      </w:r>
    </w:p>
    <w:p w:rsidR="00CD1E33" w:rsidRPr="00CD1E33" w:rsidRDefault="00CD1E33" w:rsidP="00CD1E33">
      <w:pPr>
        <w:pStyle w:val="Default"/>
        <w:spacing w:line="360" w:lineRule="auto"/>
        <w:jc w:val="both"/>
      </w:pPr>
      <w:r>
        <w:t>Zavedenie tímovej spolupráce materská škola prešla</w:t>
      </w:r>
      <w:r w:rsidRPr="00CD1E33">
        <w:t xml:space="preserve"> od racionálneho modelu riadeniu školy k modelu up</w:t>
      </w:r>
      <w:r w:rsidR="001341F5">
        <w:t>latňovania integrovaného</w:t>
      </w:r>
      <w:r>
        <w:t xml:space="preserve"> modelu </w:t>
      </w:r>
      <w:r w:rsidRPr="00CD1E33">
        <w:t>v riadení materskej školy v súlade s </w:t>
      </w:r>
      <w:proofErr w:type="spellStart"/>
      <w:r w:rsidRPr="00CD1E33">
        <w:t>inkluzívnym</w:t>
      </w:r>
      <w:proofErr w:type="spellEnd"/>
      <w:r w:rsidRPr="00CD1E33">
        <w:t xml:space="preserve"> vzdelávaním.</w:t>
      </w:r>
    </w:p>
    <w:p w:rsidR="00CD1E33" w:rsidRPr="00CD1E33" w:rsidRDefault="00CD1E33" w:rsidP="00CD1E33">
      <w:pPr>
        <w:pStyle w:val="Default"/>
        <w:spacing w:line="360" w:lineRule="auto"/>
        <w:jc w:val="both"/>
      </w:pPr>
      <w:r w:rsidRPr="00CD1E33">
        <w:t xml:space="preserve">Ciele </w:t>
      </w:r>
      <w:r>
        <w:t xml:space="preserve">jednotlivých tímov </w:t>
      </w:r>
      <w:r w:rsidRPr="00CD1E33">
        <w:t>:</w:t>
      </w:r>
    </w:p>
    <w:p w:rsidR="00CD1E33" w:rsidRPr="00CD1E33" w:rsidRDefault="00CD1E33" w:rsidP="00CD1E33">
      <w:pPr>
        <w:pStyle w:val="Default"/>
        <w:spacing w:line="360" w:lineRule="auto"/>
        <w:jc w:val="both"/>
      </w:pPr>
      <w:r w:rsidRPr="00CD1E33">
        <w:t>- plánovanie – projektovanie budúcnosti organizácie, stanovenie cieľov a následne postupov, ktoré majú viesť k ich dosiahnutiu</w:t>
      </w:r>
    </w:p>
    <w:p w:rsidR="00CD1E33" w:rsidRPr="00CD1E33" w:rsidRDefault="00CD1E33" w:rsidP="00CD1E33">
      <w:pPr>
        <w:pStyle w:val="Default"/>
        <w:spacing w:line="360" w:lineRule="auto"/>
        <w:jc w:val="both"/>
      </w:pPr>
      <w:r w:rsidRPr="00CD1E33">
        <w:t>- organizovanie – vymedzenie, stanovenie a zabezpečenie činností a vzájomných vzťahov ľudí a kolektívov pri plnení určitých zámerov a úloh</w:t>
      </w:r>
    </w:p>
    <w:p w:rsidR="00CD1E33" w:rsidRPr="00CD1E33" w:rsidRDefault="00CD1E33" w:rsidP="00CD1E33">
      <w:pPr>
        <w:pStyle w:val="Default"/>
        <w:spacing w:line="360" w:lineRule="auto"/>
        <w:jc w:val="both"/>
      </w:pPr>
      <w:r w:rsidRPr="00CD1E33">
        <w:t>prostredníctvom organizačných štruktúr</w:t>
      </w:r>
    </w:p>
    <w:p w:rsidR="00CD1E33" w:rsidRPr="00CD1E33" w:rsidRDefault="00CD1E33" w:rsidP="00CD1E33">
      <w:pPr>
        <w:pStyle w:val="Default"/>
        <w:spacing w:line="360" w:lineRule="auto"/>
        <w:jc w:val="both"/>
      </w:pPr>
      <w:r w:rsidRPr="00CD1E33">
        <w:t>- motivácia – aktivizácia jedinca a jeho činností,</w:t>
      </w:r>
    </w:p>
    <w:p w:rsidR="00CD1E33" w:rsidRPr="00CD1E33" w:rsidRDefault="00CD1E33" w:rsidP="00CD1E33">
      <w:pPr>
        <w:pStyle w:val="Default"/>
        <w:spacing w:line="360" w:lineRule="auto"/>
        <w:jc w:val="both"/>
      </w:pPr>
      <w:r w:rsidRPr="00CD1E33">
        <w:t>- kontrola – proces sledovania rozboru a prijatia záverov v súvislosti s odchýlkami medzi</w:t>
      </w:r>
    </w:p>
    <w:p w:rsidR="00CD1E33" w:rsidRPr="00CD1E33" w:rsidRDefault="00CD1E33" w:rsidP="00CD1E33">
      <w:pPr>
        <w:pStyle w:val="Default"/>
        <w:spacing w:line="360" w:lineRule="auto"/>
        <w:jc w:val="both"/>
      </w:pPr>
      <w:r w:rsidRPr="00CD1E33">
        <w:t>zámerom a jeho realizáciou,</w:t>
      </w:r>
    </w:p>
    <w:p w:rsidR="00CD1E33" w:rsidRPr="00CD1E33" w:rsidRDefault="00CD1E33" w:rsidP="00CD1E33">
      <w:pPr>
        <w:pStyle w:val="Default"/>
        <w:spacing w:line="360" w:lineRule="auto"/>
        <w:jc w:val="both"/>
      </w:pPr>
      <w:r w:rsidRPr="00CD1E33">
        <w:t>- hodnotenie – zisťovanie, porovnávanie a posudzovanie reálneho stavu s vopred stanovenými normami alebo kritériami.</w:t>
      </w:r>
    </w:p>
    <w:p w:rsidR="00CD1E33" w:rsidRPr="00CD1E33" w:rsidRDefault="00CD1E33" w:rsidP="00CD1E33">
      <w:pPr>
        <w:pStyle w:val="Default"/>
        <w:spacing w:line="360" w:lineRule="auto"/>
        <w:jc w:val="both"/>
      </w:pPr>
      <w:r w:rsidRPr="00CD1E33">
        <w:t>Na základe analýzy SWOT materská škola vymedzi</w:t>
      </w:r>
      <w:r>
        <w:t>la strategické ciele, ktoré boli</w:t>
      </w:r>
      <w:r w:rsidRPr="00CD1E33">
        <w:t xml:space="preserve"> plnené dlhodobo v štyroch o</w:t>
      </w:r>
      <w:r>
        <w:t xml:space="preserve">blastiach, tak, aby sa napĺňala </w:t>
      </w:r>
      <w:r w:rsidRPr="00CD1E33">
        <w:t>vízia materskej školy</w:t>
      </w:r>
    </w:p>
    <w:p w:rsidR="00CD1E33" w:rsidRPr="00CD1E33" w:rsidRDefault="00CD1E33" w:rsidP="00CD1E33">
      <w:pPr>
        <w:pStyle w:val="Default"/>
        <w:spacing w:line="360" w:lineRule="auto"/>
        <w:jc w:val="both"/>
      </w:pPr>
      <w:proofErr w:type="spellStart"/>
      <w:r w:rsidRPr="00CD1E33">
        <w:t>Predčitateľská</w:t>
      </w:r>
      <w:proofErr w:type="spellEnd"/>
      <w:r w:rsidRPr="00CD1E33">
        <w:t xml:space="preserve"> gramotnosť</w:t>
      </w:r>
    </w:p>
    <w:p w:rsidR="00CD1E33" w:rsidRPr="00CD1E33" w:rsidRDefault="00CD1E33" w:rsidP="00CD1E33">
      <w:pPr>
        <w:pStyle w:val="Default"/>
        <w:spacing w:line="360" w:lineRule="auto"/>
        <w:jc w:val="both"/>
      </w:pPr>
      <w:r w:rsidRPr="00CD1E33">
        <w:t>Rozvoj pohybových schopností a zručností detí</w:t>
      </w:r>
    </w:p>
    <w:p w:rsidR="00CD1E33" w:rsidRPr="00CD1E33" w:rsidRDefault="00CD1E33" w:rsidP="00CD1E33">
      <w:pPr>
        <w:pStyle w:val="Default"/>
        <w:spacing w:line="360" w:lineRule="auto"/>
        <w:jc w:val="both"/>
      </w:pPr>
      <w:r w:rsidRPr="00CD1E33">
        <w:t>Regionálne povedomie</w:t>
      </w:r>
    </w:p>
    <w:p w:rsidR="00DB534F" w:rsidRPr="00CD1E33" w:rsidRDefault="00CD1E33" w:rsidP="00CD1E33">
      <w:pPr>
        <w:pStyle w:val="Default"/>
        <w:spacing w:line="360" w:lineRule="auto"/>
        <w:jc w:val="both"/>
      </w:pPr>
      <w:proofErr w:type="spellStart"/>
      <w:r w:rsidRPr="00CD1E33">
        <w:t>Enviromentálna</w:t>
      </w:r>
      <w:proofErr w:type="spellEnd"/>
      <w:r w:rsidRPr="00CD1E33">
        <w:t xml:space="preserve"> výchova</w:t>
      </w:r>
    </w:p>
    <w:p w:rsidR="00DB534F" w:rsidRDefault="00DB534F" w:rsidP="00561ECF">
      <w:pPr>
        <w:pStyle w:val="Default"/>
        <w:rPr>
          <w:sz w:val="23"/>
          <w:szCs w:val="23"/>
        </w:rPr>
      </w:pPr>
    </w:p>
    <w:p w:rsidR="00561ECF" w:rsidRPr="00561ECF" w:rsidRDefault="00561ECF" w:rsidP="00561ECF">
      <w:pPr>
        <w:pStyle w:val="Default"/>
        <w:rPr>
          <w:sz w:val="23"/>
          <w:szCs w:val="23"/>
        </w:rPr>
      </w:pPr>
    </w:p>
    <w:p w:rsidR="00241A7B" w:rsidRPr="0063418D" w:rsidRDefault="00132F30" w:rsidP="008B4553">
      <w:pPr>
        <w:pStyle w:val="Default"/>
        <w:numPr>
          <w:ilvl w:val="0"/>
          <w:numId w:val="50"/>
        </w:numPr>
        <w:spacing w:line="360" w:lineRule="auto"/>
        <w:rPr>
          <w:b/>
          <w:bCs/>
        </w:rPr>
      </w:pPr>
      <w:r w:rsidRPr="0063418D">
        <w:rPr>
          <w:b/>
          <w:bCs/>
        </w:rPr>
        <w:t>ú</w:t>
      </w:r>
      <w:r w:rsidR="00241A7B" w:rsidRPr="0063418D">
        <w:rPr>
          <w:b/>
          <w:bCs/>
        </w:rPr>
        <w:t>daje o aktivitách a p</w:t>
      </w:r>
      <w:r w:rsidR="00561ECF">
        <w:rPr>
          <w:b/>
          <w:bCs/>
        </w:rPr>
        <w:t>rezentácii školy na verejnosti</w:t>
      </w:r>
    </w:p>
    <w:p w:rsidR="00324EE2" w:rsidRPr="0063418D" w:rsidRDefault="00324EE2" w:rsidP="0063418D">
      <w:pPr>
        <w:pStyle w:val="Default"/>
        <w:spacing w:line="360" w:lineRule="auto"/>
        <w:jc w:val="both"/>
      </w:pPr>
      <w:r w:rsidRPr="0063418D">
        <w:t>Aktivity materskej školy boli realizované v súlade s interným Plánom práce školy</w:t>
      </w:r>
      <w:r w:rsidR="00075ABE" w:rsidRPr="0063418D">
        <w:t xml:space="preserve">, </w:t>
      </w:r>
      <w:proofErr w:type="spellStart"/>
      <w:r w:rsidR="00075ABE" w:rsidRPr="0063418D">
        <w:t>ŠkVP</w:t>
      </w:r>
      <w:proofErr w:type="spellEnd"/>
      <w:r w:rsidRPr="0063418D">
        <w:t xml:space="preserve"> </w:t>
      </w:r>
      <w:r w:rsidR="0063418D">
        <w:t xml:space="preserve">              </w:t>
      </w:r>
      <w:r w:rsidRPr="0063418D">
        <w:t>a Plánmi práce triednych učiteľov.</w:t>
      </w:r>
      <w:r w:rsidR="0063418D" w:rsidRPr="0063418D">
        <w:t xml:space="preserve"> </w:t>
      </w:r>
      <w:r w:rsidR="0063418D">
        <w:t>Aktivity, ktoré škola realizovala vychádzali z dlhoročnej osvedčenej praxe, plánu spolupráce s rôznymi subjektmi v oblasti výchovy a vzdelávania.</w:t>
      </w:r>
    </w:p>
    <w:p w:rsidR="00241A7B" w:rsidRDefault="00107461" w:rsidP="00CD1E33">
      <w:pPr>
        <w:pStyle w:val="Default"/>
        <w:spacing w:line="360" w:lineRule="auto"/>
      </w:pPr>
      <w:r>
        <w:lastRenderedPageBreak/>
        <w:t>V tomto šk. roku, sme začali pracovať</w:t>
      </w:r>
      <w:r w:rsidR="00CD1E33">
        <w:t xml:space="preserve"> v tímoch. Učiteľky boli rozdelené do štyroch tímov</w:t>
      </w:r>
      <w:r>
        <w:t xml:space="preserve">, kde mali podelene aj školské aktivity. </w:t>
      </w:r>
      <w:r w:rsidR="001028C9">
        <w:t xml:space="preserve">Práca v tímoch sa veľmi osvedčila. Všetky akcie a aktivity dane v ročnom pláne boli tvorivo  splnené. Každá akcia MŠ bola </w:t>
      </w:r>
      <w:proofErr w:type="spellStart"/>
      <w:r w:rsidR="001028C9">
        <w:t>nezabúdnuteľná</w:t>
      </w:r>
      <w:proofErr w:type="spellEnd"/>
      <w:r w:rsidR="001028C9">
        <w:t xml:space="preserve"> pre deti.</w:t>
      </w:r>
    </w:p>
    <w:p w:rsidR="00CD1E33" w:rsidRPr="0088739B" w:rsidRDefault="00CD1E33" w:rsidP="00CD1E33">
      <w:pPr>
        <w:pStyle w:val="Default"/>
        <w:spacing w:line="360" w:lineRule="auto"/>
      </w:pPr>
      <w:r>
        <w:t xml:space="preserve">Tím </w:t>
      </w:r>
      <w:proofErr w:type="spellStart"/>
      <w:r>
        <w:t>enviromentálnej</w:t>
      </w:r>
      <w:proofErr w:type="spellEnd"/>
      <w:r>
        <w:t xml:space="preserve"> výchovy zapojil našu MŠ do projektu </w:t>
      </w:r>
      <w:r w:rsidRPr="00CD1E33">
        <w:rPr>
          <w:b/>
        </w:rPr>
        <w:t>„Zelená škola“</w:t>
      </w:r>
      <w:r w:rsidR="0088739B">
        <w:rPr>
          <w:b/>
        </w:rPr>
        <w:t xml:space="preserve">. </w:t>
      </w:r>
      <w:r w:rsidR="0088739B">
        <w:t>Bol vytvorený projekt, v ktorom pracovala celá MŠ. Deti boli zapojené do triedenia odpadu, v spolupráci s </w:t>
      </w:r>
      <w:r w:rsidR="001028C9">
        <w:t>Obecným úradom sme navštívili aj</w:t>
      </w:r>
      <w:r w:rsidR="0088739B">
        <w:t xml:space="preserve"> zberný dvor. N</w:t>
      </w:r>
      <w:r w:rsidR="001341F5">
        <w:t>azbierali sme 230kg.  papiera, za čo naša MŠ dostala</w:t>
      </w:r>
      <w:r w:rsidR="001028C9">
        <w:t xml:space="preserve"> toaletné papiere a hygienické vreckovky.</w:t>
      </w:r>
    </w:p>
    <w:p w:rsidR="00241A7B" w:rsidRPr="0063418D" w:rsidRDefault="00195DF6" w:rsidP="00241A7B">
      <w:pPr>
        <w:pStyle w:val="Default"/>
        <w:spacing w:line="360" w:lineRule="auto"/>
      </w:pPr>
      <w:r w:rsidRPr="0063418D">
        <w:rPr>
          <w:u w:val="single"/>
        </w:rPr>
        <w:t>Aktivity školy</w:t>
      </w:r>
      <w:r w:rsidR="00241A7B" w:rsidRPr="0063418D">
        <w:t xml:space="preserve">: </w:t>
      </w:r>
    </w:p>
    <w:p w:rsidR="001028C9" w:rsidRPr="0063418D" w:rsidRDefault="00324EE2" w:rsidP="00324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4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September: </w:t>
      </w:r>
    </w:p>
    <w:p w:rsidR="001028C9" w:rsidRPr="0063418D" w:rsidRDefault="001028C9" w:rsidP="00324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4EE2" w:rsidRPr="0063418D" w:rsidRDefault="00324EE2" w:rsidP="0057129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7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18D">
        <w:rPr>
          <w:rFonts w:ascii="Times New Roman" w:hAnsi="Times New Roman" w:cs="Times New Roman"/>
          <w:color w:val="000000"/>
          <w:sz w:val="24"/>
          <w:szCs w:val="24"/>
        </w:rPr>
        <w:t xml:space="preserve">Branno-turistické vychádzky do blízkeho okolia </w:t>
      </w:r>
    </w:p>
    <w:p w:rsidR="00324EE2" w:rsidRPr="0063418D" w:rsidRDefault="00324EE2" w:rsidP="0057129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18D">
        <w:rPr>
          <w:rFonts w:ascii="Times New Roman" w:hAnsi="Times New Roman" w:cs="Times New Roman"/>
          <w:color w:val="000000"/>
          <w:sz w:val="24"/>
          <w:szCs w:val="24"/>
        </w:rPr>
        <w:t>Informačné triedne schôdzky pre rodičov</w:t>
      </w:r>
      <w:r w:rsidR="005B5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425" w:rsidRPr="0063418D">
        <w:rPr>
          <w:rFonts w:ascii="Times New Roman" w:hAnsi="Times New Roman" w:cs="Times New Roman"/>
          <w:color w:val="000000"/>
          <w:sz w:val="24"/>
          <w:szCs w:val="24"/>
        </w:rPr>
        <w:t>- triedne aktívy</w:t>
      </w:r>
    </w:p>
    <w:p w:rsidR="00225425" w:rsidRDefault="00225425" w:rsidP="0057129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7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18D">
        <w:rPr>
          <w:rFonts w:ascii="Times New Roman" w:hAnsi="Times New Roman" w:cs="Times New Roman"/>
          <w:color w:val="000000"/>
          <w:sz w:val="24"/>
          <w:szCs w:val="24"/>
        </w:rPr>
        <w:t>Návšteva Múzea ľudovej kultúry, kostola</w:t>
      </w:r>
    </w:p>
    <w:p w:rsidR="001028C9" w:rsidRDefault="001028C9" w:rsidP="0057129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7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Plenárne rodičovské združenie</w:t>
      </w:r>
    </w:p>
    <w:p w:rsidR="001028C9" w:rsidRPr="0063418D" w:rsidRDefault="001028C9" w:rsidP="0057129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7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Svetový deň umývania rúk, aktivity</w:t>
      </w:r>
    </w:p>
    <w:p w:rsidR="00324EE2" w:rsidRDefault="00324EE2" w:rsidP="00324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24EE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Október: </w:t>
      </w:r>
    </w:p>
    <w:p w:rsidR="00DB0713" w:rsidRPr="00DB0713" w:rsidRDefault="00DB0713" w:rsidP="00DB0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25425" w:rsidRDefault="005B578E" w:rsidP="0057129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71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„J</w:t>
      </w:r>
      <w:r w:rsidR="00225425">
        <w:rPr>
          <w:rFonts w:ascii="Times New Roman" w:hAnsi="Times New Roman" w:cs="Times New Roman"/>
          <w:color w:val="000000"/>
          <w:sz w:val="23"/>
          <w:szCs w:val="23"/>
        </w:rPr>
        <w:t xml:space="preserve">abĺčkový beh“ – športové súťaže </w:t>
      </w:r>
    </w:p>
    <w:p w:rsidR="00225425" w:rsidRDefault="00225425" w:rsidP="0057129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71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24EE2">
        <w:rPr>
          <w:rFonts w:ascii="Times New Roman" w:hAnsi="Times New Roman" w:cs="Times New Roman"/>
          <w:color w:val="000000"/>
          <w:sz w:val="23"/>
          <w:szCs w:val="23"/>
        </w:rPr>
        <w:t xml:space="preserve">Športové aktivity v </w:t>
      </w:r>
      <w:r>
        <w:rPr>
          <w:rFonts w:ascii="Times New Roman" w:hAnsi="Times New Roman" w:cs="Times New Roman"/>
          <w:color w:val="000000"/>
          <w:sz w:val="23"/>
          <w:szCs w:val="23"/>
        </w:rPr>
        <w:t>rámci Európskeho týždňa športu  „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Šarkaniáda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“</w:t>
      </w:r>
    </w:p>
    <w:p w:rsidR="00571293" w:rsidRPr="00324EE2" w:rsidRDefault="005B578E" w:rsidP="0057129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71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86FF5">
        <w:rPr>
          <w:rFonts w:ascii="Times New Roman" w:hAnsi="Times New Roman" w:cs="Times New Roman"/>
          <w:color w:val="000000"/>
          <w:sz w:val="23"/>
          <w:szCs w:val="23"/>
        </w:rPr>
        <w:t>nviro-turistická</w:t>
      </w:r>
      <w:proofErr w:type="spellEnd"/>
      <w:r w:rsidR="00571293">
        <w:rPr>
          <w:rFonts w:ascii="Times New Roman" w:hAnsi="Times New Roman" w:cs="Times New Roman"/>
          <w:color w:val="000000"/>
          <w:sz w:val="23"/>
          <w:szCs w:val="23"/>
        </w:rPr>
        <w:t xml:space="preserve"> vychádzka k </w:t>
      </w:r>
      <w:proofErr w:type="spellStart"/>
      <w:r w:rsidR="00571293">
        <w:rPr>
          <w:rFonts w:ascii="Times New Roman" w:hAnsi="Times New Roman" w:cs="Times New Roman"/>
          <w:color w:val="000000"/>
          <w:sz w:val="23"/>
          <w:szCs w:val="23"/>
        </w:rPr>
        <w:t>Wil</w:t>
      </w:r>
      <w:r w:rsidR="00A86FF5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571293">
        <w:rPr>
          <w:rFonts w:ascii="Times New Roman" w:hAnsi="Times New Roman" w:cs="Times New Roman"/>
          <w:color w:val="000000"/>
          <w:sz w:val="23"/>
          <w:szCs w:val="23"/>
        </w:rPr>
        <w:t>bachu</w:t>
      </w:r>
      <w:proofErr w:type="spellEnd"/>
    </w:p>
    <w:p w:rsidR="00324EE2" w:rsidRPr="000B5DE1" w:rsidRDefault="00324EE2" w:rsidP="0057129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71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5DE1">
        <w:rPr>
          <w:rFonts w:ascii="Times New Roman" w:hAnsi="Times New Roman" w:cs="Times New Roman"/>
          <w:color w:val="000000"/>
          <w:sz w:val="23"/>
          <w:szCs w:val="23"/>
        </w:rPr>
        <w:t>Výstava detských prác na tému „Jeseň</w:t>
      </w:r>
      <w:r w:rsidR="00571293" w:rsidRPr="000B5DE1">
        <w:rPr>
          <w:rFonts w:ascii="Times New Roman" w:hAnsi="Times New Roman" w:cs="Times New Roman"/>
          <w:color w:val="000000"/>
          <w:sz w:val="23"/>
          <w:szCs w:val="23"/>
        </w:rPr>
        <w:t xml:space="preserve"> pani bohatá</w:t>
      </w:r>
      <w:r w:rsidRPr="000B5DE1">
        <w:rPr>
          <w:rFonts w:ascii="Times New Roman" w:hAnsi="Times New Roman" w:cs="Times New Roman"/>
          <w:color w:val="000000"/>
          <w:sz w:val="23"/>
          <w:szCs w:val="23"/>
        </w:rPr>
        <w:t xml:space="preserve">“ </w:t>
      </w:r>
    </w:p>
    <w:p w:rsidR="00324EE2" w:rsidRPr="0014616F" w:rsidRDefault="00225425" w:rsidP="0057129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7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616F">
        <w:rPr>
          <w:rFonts w:ascii="Times New Roman" w:hAnsi="Times New Roman" w:cs="Times New Roman"/>
          <w:color w:val="000000"/>
          <w:sz w:val="24"/>
          <w:szCs w:val="24"/>
        </w:rPr>
        <w:t xml:space="preserve">Svetový deň výživy  - </w:t>
      </w:r>
      <w:r w:rsidR="00324EE2" w:rsidRPr="0014616F">
        <w:rPr>
          <w:rFonts w:ascii="Times New Roman" w:hAnsi="Times New Roman" w:cs="Times New Roman"/>
          <w:color w:val="000000"/>
          <w:sz w:val="24"/>
          <w:szCs w:val="24"/>
        </w:rPr>
        <w:t xml:space="preserve">Týždeň zdravej výživy </w:t>
      </w:r>
      <w:r w:rsidRPr="0014616F">
        <w:rPr>
          <w:rFonts w:ascii="Times New Roman" w:hAnsi="Times New Roman" w:cs="Times New Roman"/>
          <w:color w:val="000000"/>
          <w:sz w:val="24"/>
          <w:szCs w:val="24"/>
        </w:rPr>
        <w:t>, v spolupráci s</w:t>
      </w:r>
      <w:r w:rsidR="00A86FF5" w:rsidRPr="0014616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4616F">
        <w:rPr>
          <w:rFonts w:ascii="Times New Roman" w:hAnsi="Times New Roman" w:cs="Times New Roman"/>
          <w:color w:val="000000"/>
          <w:sz w:val="24"/>
          <w:szCs w:val="24"/>
        </w:rPr>
        <w:t> ŠJ zabezpečili propagáciu zdravej výživy o školskom stravovaní a ochutnávky</w:t>
      </w:r>
    </w:p>
    <w:p w:rsidR="00571293" w:rsidRPr="0014616F" w:rsidRDefault="00571293" w:rsidP="0057129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7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616F">
        <w:rPr>
          <w:rFonts w:ascii="Times New Roman" w:hAnsi="Times New Roman" w:cs="Times New Roman"/>
          <w:color w:val="000000"/>
          <w:sz w:val="24"/>
          <w:szCs w:val="24"/>
        </w:rPr>
        <w:t>Zdravá hostina – ochutnávka ovocia, zeleniny, triedy tvorili rôzne ovocné a zeleninové šaláty vo svojich triedach</w:t>
      </w:r>
    </w:p>
    <w:p w:rsidR="00571293" w:rsidRPr="0014616F" w:rsidRDefault="00571293" w:rsidP="00571293">
      <w:pPr>
        <w:pStyle w:val="Default"/>
        <w:numPr>
          <w:ilvl w:val="0"/>
          <w:numId w:val="8"/>
        </w:numPr>
        <w:spacing w:line="360" w:lineRule="auto"/>
      </w:pPr>
      <w:r w:rsidRPr="0014616F">
        <w:t>Zber byliniek – spoločné posedenie pri čaji</w:t>
      </w:r>
    </w:p>
    <w:p w:rsidR="00EC3038" w:rsidRDefault="00C12821" w:rsidP="00571293">
      <w:pPr>
        <w:pStyle w:val="Default"/>
        <w:numPr>
          <w:ilvl w:val="0"/>
          <w:numId w:val="8"/>
        </w:numPr>
        <w:spacing w:line="360" w:lineRule="auto"/>
      </w:pPr>
      <w:r>
        <w:t>Zdravé zúbky – prednáška ako mať zdravé zúbky, Stredná zdravotnícka škola Poprad</w:t>
      </w:r>
    </w:p>
    <w:p w:rsidR="00C12821" w:rsidRDefault="00C12821" w:rsidP="00571293">
      <w:pPr>
        <w:pStyle w:val="Default"/>
        <w:numPr>
          <w:ilvl w:val="0"/>
          <w:numId w:val="8"/>
        </w:numPr>
        <w:spacing w:line="360" w:lineRule="auto"/>
      </w:pPr>
      <w:r>
        <w:t>Návšteva múzea ľudovej kultúry v Lendaku, kostola sv. Jána krstiteľa a sv. Mikuláša</w:t>
      </w:r>
    </w:p>
    <w:p w:rsidR="00C12821" w:rsidRDefault="00C12821" w:rsidP="00571293">
      <w:pPr>
        <w:pStyle w:val="Default"/>
        <w:numPr>
          <w:ilvl w:val="0"/>
          <w:numId w:val="8"/>
        </w:numPr>
        <w:spacing w:line="360" w:lineRule="auto"/>
      </w:pPr>
      <w:r>
        <w:t>Prednáška s </w:t>
      </w:r>
      <w:proofErr w:type="spellStart"/>
      <w:r>
        <w:t>čotkom</w:t>
      </w:r>
      <w:proofErr w:type="spellEnd"/>
      <w:r>
        <w:t xml:space="preserve"> od </w:t>
      </w:r>
      <w:proofErr w:type="spellStart"/>
      <w:r>
        <w:t>Fipky</w:t>
      </w:r>
      <w:proofErr w:type="spellEnd"/>
      <w:r>
        <w:t xml:space="preserve"> „ako žili naše babky a rodičia“</w:t>
      </w:r>
    </w:p>
    <w:p w:rsidR="005B578E" w:rsidRDefault="005B578E" w:rsidP="005B578E">
      <w:pPr>
        <w:pStyle w:val="Default"/>
        <w:spacing w:line="360" w:lineRule="auto"/>
        <w:ind w:left="855"/>
      </w:pPr>
    </w:p>
    <w:p w:rsidR="005B578E" w:rsidRDefault="00571293" w:rsidP="005B5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12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November: </w:t>
      </w:r>
    </w:p>
    <w:p w:rsidR="005B578E" w:rsidRDefault="005B578E" w:rsidP="005B5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71293" w:rsidRDefault="001363F5" w:rsidP="0057129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Starostlivosť </w:t>
      </w:r>
      <w:r w:rsidR="00A86FF5">
        <w:rPr>
          <w:rFonts w:ascii="Times New Roman" w:hAnsi="Times New Roman" w:cs="Times New Roman"/>
          <w:color w:val="000000"/>
          <w:sz w:val="23"/>
          <w:szCs w:val="23"/>
        </w:rPr>
        <w:t xml:space="preserve">o vtáčika, beseda – výroba vtáčích </w:t>
      </w:r>
      <w:proofErr w:type="spellStart"/>
      <w:r w:rsidR="00A86FF5"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>diek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 umiestnenie ich v areály MŠ</w:t>
      </w:r>
    </w:p>
    <w:p w:rsidR="005B578E" w:rsidRDefault="001363F5" w:rsidP="0057129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578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„Vianočné zvonenie“ – výzdoba MŠ, zhotovenie adventných vencov, svietnikov a pozdravov, </w:t>
      </w:r>
    </w:p>
    <w:p w:rsidR="00D26B95" w:rsidRDefault="00571293" w:rsidP="00D26B9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578E">
        <w:rPr>
          <w:rFonts w:ascii="Times New Roman" w:hAnsi="Times New Roman" w:cs="Times New Roman"/>
          <w:color w:val="000000"/>
          <w:sz w:val="23"/>
          <w:szCs w:val="23"/>
        </w:rPr>
        <w:t xml:space="preserve">Upracme si MŠ (jesenné upratovanie v areáli MŠ) </w:t>
      </w:r>
    </w:p>
    <w:p w:rsidR="00C12821" w:rsidRDefault="00C12821" w:rsidP="00D26B9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Pohybové a športové aktivita na školskom dvore</w:t>
      </w:r>
    </w:p>
    <w:p w:rsidR="00C12821" w:rsidRPr="00D26B95" w:rsidRDefault="00C12821" w:rsidP="00D26B9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Divadelné predstavenie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enviro</w:t>
      </w:r>
      <w:r w:rsidR="001341F5">
        <w:rPr>
          <w:rFonts w:ascii="Times New Roman" w:hAnsi="Times New Roman" w:cs="Times New Roman"/>
          <w:color w:val="000000"/>
          <w:sz w:val="23"/>
          <w:szCs w:val="23"/>
        </w:rPr>
        <w:t>mentalného</w:t>
      </w:r>
      <w:proofErr w:type="spellEnd"/>
      <w:r w:rsidR="001341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tímu „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Ekovlačik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“</w:t>
      </w:r>
    </w:p>
    <w:p w:rsidR="001363F5" w:rsidRPr="001363F5" w:rsidRDefault="001363F5" w:rsidP="00136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363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December: </w:t>
      </w:r>
    </w:p>
    <w:p w:rsidR="001363F5" w:rsidRPr="00B84C31" w:rsidRDefault="001363F5" w:rsidP="001363F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4C31">
        <w:rPr>
          <w:rFonts w:ascii="Times New Roman" w:hAnsi="Times New Roman" w:cs="Times New Roman"/>
          <w:color w:val="000000"/>
          <w:sz w:val="23"/>
          <w:szCs w:val="23"/>
        </w:rPr>
        <w:t xml:space="preserve">Mikuláš v MŠ </w:t>
      </w:r>
    </w:p>
    <w:p w:rsidR="003D22C7" w:rsidRPr="00B84C31" w:rsidRDefault="003D22C7" w:rsidP="001363F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4C31">
        <w:rPr>
          <w:rFonts w:ascii="Times New Roman" w:hAnsi="Times New Roman" w:cs="Times New Roman"/>
          <w:color w:val="000000"/>
          <w:sz w:val="23"/>
          <w:szCs w:val="23"/>
        </w:rPr>
        <w:t>Vianočné prípravy – deti piekli v triedach perníky, zdobili stromčeky</w:t>
      </w:r>
    </w:p>
    <w:p w:rsidR="00B84C31" w:rsidRDefault="00B84C31" w:rsidP="00B84C3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4C31">
        <w:rPr>
          <w:rFonts w:ascii="Times New Roman" w:hAnsi="Times New Roman" w:cs="Times New Roman"/>
          <w:color w:val="000000"/>
          <w:sz w:val="23"/>
          <w:szCs w:val="23"/>
        </w:rPr>
        <w:t>Vianočné besiedky v jednotlivých triedach</w:t>
      </w:r>
    </w:p>
    <w:p w:rsidR="003C57FA" w:rsidRDefault="003C57FA" w:rsidP="00B84C3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Vianočná koleda</w:t>
      </w:r>
    </w:p>
    <w:p w:rsidR="00EC3038" w:rsidRPr="00B84C31" w:rsidRDefault="00EC3038" w:rsidP="00B84C3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Zdravotnícka súťaž „ zdravý Adamko“</w:t>
      </w:r>
    </w:p>
    <w:p w:rsidR="003C57FA" w:rsidRPr="003C57FA" w:rsidRDefault="00B84C31" w:rsidP="00B8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84C3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Január: </w:t>
      </w:r>
    </w:p>
    <w:p w:rsidR="003C57FA" w:rsidRPr="003C57FA" w:rsidRDefault="00B84C31" w:rsidP="003C57F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71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5F64">
        <w:rPr>
          <w:rFonts w:ascii="Times New Roman" w:hAnsi="Times New Roman" w:cs="Times New Roman"/>
          <w:color w:val="000000"/>
          <w:sz w:val="23"/>
          <w:szCs w:val="23"/>
        </w:rPr>
        <w:t xml:space="preserve">Sezónne zimné aktivity (zimné radovánky, hry so snehom) </w:t>
      </w:r>
    </w:p>
    <w:p w:rsidR="00B84C31" w:rsidRPr="00975F64" w:rsidRDefault="00975F64" w:rsidP="00975F6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71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5F64">
        <w:rPr>
          <w:rFonts w:ascii="Times New Roman" w:hAnsi="Times New Roman" w:cs="Times New Roman"/>
          <w:color w:val="000000"/>
          <w:sz w:val="23"/>
          <w:szCs w:val="23"/>
        </w:rPr>
        <w:t xml:space="preserve"> „Čarovanie s mrázikom“ – deti robili pokusy s vodou, snehom, ľadovú koláž</w:t>
      </w:r>
    </w:p>
    <w:p w:rsidR="005B578E" w:rsidRPr="00D26B95" w:rsidRDefault="00975F64" w:rsidP="00D26B9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Zimná oly</w:t>
      </w:r>
      <w:r w:rsidRPr="00975F64">
        <w:rPr>
          <w:rFonts w:ascii="Times New Roman" w:hAnsi="Times New Roman" w:cs="Times New Roman"/>
        </w:rPr>
        <w:t>mpiáda – súťaže v </w:t>
      </w:r>
      <w:r>
        <w:rPr>
          <w:rFonts w:ascii="Times New Roman" w:hAnsi="Times New Roman" w:cs="Times New Roman"/>
        </w:rPr>
        <w:t>sá</w:t>
      </w:r>
      <w:r w:rsidRPr="00975F64">
        <w:rPr>
          <w:rFonts w:ascii="Times New Roman" w:hAnsi="Times New Roman" w:cs="Times New Roman"/>
        </w:rPr>
        <w:t>nkovaní,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bobovaní</w:t>
      </w:r>
      <w:proofErr w:type="spellEnd"/>
      <w:r w:rsidRPr="00975F64">
        <w:rPr>
          <w:rFonts w:ascii="Times New Roman" w:hAnsi="Times New Roman" w:cs="Times New Roman"/>
        </w:rPr>
        <w:t>, hod snehovou</w:t>
      </w:r>
      <w:r>
        <w:rPr>
          <w:rFonts w:ascii="Times New Roman" w:hAnsi="Times New Roman" w:cs="Times New Roman"/>
        </w:rPr>
        <w:t xml:space="preserve"> </w:t>
      </w:r>
      <w:r w:rsidR="00D26B95">
        <w:rPr>
          <w:rFonts w:ascii="Times New Roman" w:hAnsi="Times New Roman" w:cs="Times New Roman"/>
        </w:rPr>
        <w:t>guľou</w:t>
      </w:r>
    </w:p>
    <w:p w:rsidR="00975F64" w:rsidRPr="00975F64" w:rsidRDefault="00975F64" w:rsidP="00975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5F6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Február: </w:t>
      </w:r>
    </w:p>
    <w:p w:rsidR="00AD4AAA" w:rsidRDefault="00975F64" w:rsidP="000B5DE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5F64">
        <w:rPr>
          <w:rFonts w:ascii="Times New Roman" w:hAnsi="Times New Roman" w:cs="Times New Roman"/>
          <w:color w:val="000000"/>
          <w:sz w:val="23"/>
          <w:szCs w:val="23"/>
        </w:rPr>
        <w:t>Fašiangový karneval a karnevalový týždeň spojený s ochutnávkou fašiangových dobrôt</w:t>
      </w:r>
      <w:r w:rsidR="00A86F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5F64">
        <w:rPr>
          <w:rFonts w:ascii="Times New Roman" w:hAnsi="Times New Roman" w:cs="Times New Roman"/>
          <w:color w:val="000000"/>
          <w:sz w:val="23"/>
          <w:szCs w:val="23"/>
        </w:rPr>
        <w:t xml:space="preserve"> a zhotovovaním karnevalovej výzdoby</w:t>
      </w:r>
    </w:p>
    <w:p w:rsidR="003C57FA" w:rsidRDefault="003C57FA" w:rsidP="000B5DE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Súťaž „ zlatý slávik“</w:t>
      </w:r>
    </w:p>
    <w:p w:rsidR="003C57FA" w:rsidRDefault="003C57FA" w:rsidP="000B5DE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Súťaž v Spišskej Belej „ Miss bábika“</w:t>
      </w:r>
    </w:p>
    <w:p w:rsidR="003C57FA" w:rsidRDefault="003C57FA" w:rsidP="000B5DE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Fašiangový sprievod, oživenie tradície</w:t>
      </w:r>
    </w:p>
    <w:p w:rsidR="00975F64" w:rsidRDefault="00975F64" w:rsidP="000B5DE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5F64">
        <w:rPr>
          <w:rFonts w:ascii="Times New Roman" w:hAnsi="Times New Roman" w:cs="Times New Roman"/>
          <w:color w:val="000000"/>
          <w:sz w:val="23"/>
          <w:szCs w:val="23"/>
        </w:rPr>
        <w:t xml:space="preserve">Zimné radovánky – </w:t>
      </w:r>
      <w:proofErr w:type="spellStart"/>
      <w:r w:rsidRPr="00975F64">
        <w:rPr>
          <w:rFonts w:ascii="Times New Roman" w:hAnsi="Times New Roman" w:cs="Times New Roman"/>
          <w:color w:val="000000"/>
          <w:sz w:val="23"/>
          <w:szCs w:val="23"/>
        </w:rPr>
        <w:t>bobovanie</w:t>
      </w:r>
      <w:proofErr w:type="spellEnd"/>
      <w:r w:rsidRPr="00975F64">
        <w:rPr>
          <w:rFonts w:ascii="Times New Roman" w:hAnsi="Times New Roman" w:cs="Times New Roman"/>
          <w:color w:val="000000"/>
          <w:sz w:val="23"/>
          <w:szCs w:val="23"/>
        </w:rPr>
        <w:t xml:space="preserve">, hry so snehom na školskom dvore </w:t>
      </w:r>
    </w:p>
    <w:p w:rsidR="000B5DE1" w:rsidRDefault="00F57E11" w:rsidP="000B5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Marec:</w:t>
      </w:r>
    </w:p>
    <w:p w:rsidR="00F57E11" w:rsidRPr="003C57FA" w:rsidRDefault="00D574BB" w:rsidP="003C57F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Divad</w:t>
      </w:r>
      <w:r w:rsidR="003C57FA">
        <w:rPr>
          <w:rFonts w:ascii="Times New Roman" w:hAnsi="Times New Roman" w:cs="Times New Roman"/>
          <w:color w:val="000000"/>
          <w:sz w:val="23"/>
          <w:szCs w:val="23"/>
        </w:rPr>
        <w:t>elne predstavenie v Spišskej Novej vsi – „Perníková chalúpka“</w:t>
      </w:r>
    </w:p>
    <w:p w:rsidR="00B350F3" w:rsidRDefault="005B578E" w:rsidP="005B578E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 rozprávky do rozprávky, tvorba </w:t>
      </w:r>
      <w:r w:rsidR="0007553D">
        <w:rPr>
          <w:rFonts w:ascii="Times New Roman" w:hAnsi="Times New Roman" w:cs="Times New Roman"/>
          <w:color w:val="000000"/>
          <w:sz w:val="23"/>
          <w:szCs w:val="23"/>
        </w:rPr>
        <w:t xml:space="preserve">detských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kníh </w:t>
      </w:r>
    </w:p>
    <w:p w:rsidR="00DB534F" w:rsidRDefault="00DB534F" w:rsidP="005B578E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Návšteva knižnice</w:t>
      </w:r>
    </w:p>
    <w:p w:rsidR="00D26B95" w:rsidRDefault="00D26B95" w:rsidP="005B578E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Martinské svetielko“, sprievod s rodičmi v spolupráci s kaplánom </w:t>
      </w:r>
      <w:r w:rsidR="00D574BB">
        <w:rPr>
          <w:rFonts w:ascii="Times New Roman" w:hAnsi="Times New Roman" w:cs="Times New Roman"/>
          <w:color w:val="000000"/>
          <w:sz w:val="23"/>
          <w:szCs w:val="23"/>
        </w:rPr>
        <w:t xml:space="preserve">Jánom </w:t>
      </w:r>
      <w:proofErr w:type="spellStart"/>
      <w:r w:rsidR="00D574BB">
        <w:rPr>
          <w:rFonts w:ascii="Times New Roman" w:hAnsi="Times New Roman" w:cs="Times New Roman"/>
          <w:color w:val="000000"/>
          <w:sz w:val="23"/>
          <w:szCs w:val="23"/>
        </w:rPr>
        <w:t>Závadzky</w:t>
      </w:r>
      <w:r w:rsidR="003C57FA">
        <w:rPr>
          <w:rFonts w:ascii="Times New Roman" w:hAnsi="Times New Roman" w:cs="Times New Roman"/>
          <w:color w:val="000000"/>
          <w:sz w:val="23"/>
          <w:szCs w:val="23"/>
        </w:rPr>
        <w:t>m</w:t>
      </w:r>
      <w:proofErr w:type="spellEnd"/>
    </w:p>
    <w:p w:rsidR="003C57FA" w:rsidRPr="003C57FA" w:rsidRDefault="003C57FA" w:rsidP="003C57FA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Týždeň hlasného čítanie, deťom čítali rozprávku pozvaný hostia</w:t>
      </w:r>
    </w:p>
    <w:p w:rsidR="0007553D" w:rsidRDefault="0007553D" w:rsidP="0007553D">
      <w:p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7553D">
        <w:rPr>
          <w:rFonts w:ascii="Times New Roman" w:hAnsi="Times New Roman" w:cs="Times New Roman"/>
          <w:b/>
          <w:color w:val="000000"/>
          <w:sz w:val="23"/>
          <w:szCs w:val="23"/>
        </w:rPr>
        <w:t>Apríl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</w:p>
    <w:p w:rsidR="0007553D" w:rsidRPr="00925646" w:rsidRDefault="00D574BB" w:rsidP="0007553D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Inscenačné divadelné predstavenie „ o koníkovi Oblakoví“ </w:t>
      </w:r>
    </w:p>
    <w:p w:rsidR="00925646" w:rsidRPr="003C57FA" w:rsidRDefault="00D574BB" w:rsidP="0007553D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Krížová cesta, rodičia s deťmi</w:t>
      </w:r>
    </w:p>
    <w:p w:rsidR="003C57FA" w:rsidRPr="0007553D" w:rsidRDefault="003C57FA" w:rsidP="0007553D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Zápis do 1. ročníka</w:t>
      </w:r>
    </w:p>
    <w:p w:rsidR="0007553D" w:rsidRDefault="0007553D" w:rsidP="0007553D">
      <w:p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Máj:</w:t>
      </w:r>
    </w:p>
    <w:p w:rsidR="0007553D" w:rsidRDefault="0007553D" w:rsidP="0007553D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Návšteva hasičskej</w:t>
      </w:r>
      <w:r w:rsidRPr="0007553D">
        <w:rPr>
          <w:rFonts w:ascii="Times New Roman" w:hAnsi="Times New Roman" w:cs="Times New Roman"/>
          <w:color w:val="000000"/>
          <w:sz w:val="23"/>
          <w:szCs w:val="23"/>
        </w:rPr>
        <w:t xml:space="preserve"> zbrojnice</w:t>
      </w:r>
    </w:p>
    <w:p w:rsidR="00D574BB" w:rsidRDefault="00D574BB" w:rsidP="0007553D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Dopravná výchova </w:t>
      </w:r>
    </w:p>
    <w:p w:rsidR="00D574BB" w:rsidRDefault="00D574BB" w:rsidP="0007553D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Exkurzia do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TANAPu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 Botanickej záhrady</w:t>
      </w:r>
    </w:p>
    <w:p w:rsidR="0007553D" w:rsidRDefault="0007553D" w:rsidP="0007553D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Deň matiek, vystúpenie </w:t>
      </w:r>
      <w:r w:rsidR="00DB534F">
        <w:rPr>
          <w:rFonts w:ascii="Times New Roman" w:hAnsi="Times New Roman" w:cs="Times New Roman"/>
          <w:color w:val="000000"/>
          <w:sz w:val="23"/>
          <w:szCs w:val="23"/>
        </w:rPr>
        <w:t>v triedach</w:t>
      </w:r>
    </w:p>
    <w:p w:rsidR="0007553D" w:rsidRDefault="0007553D" w:rsidP="0007553D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Vesmír očami deti, vytvorenie planetária</w:t>
      </w:r>
    </w:p>
    <w:p w:rsidR="00635EC5" w:rsidRDefault="00635EC5" w:rsidP="0007553D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Gratulovanie deti MŠ ženám v obci</w:t>
      </w:r>
    </w:p>
    <w:p w:rsidR="0007553D" w:rsidRDefault="0007553D" w:rsidP="0007553D">
      <w:p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7553D">
        <w:rPr>
          <w:rFonts w:ascii="Times New Roman" w:hAnsi="Times New Roman" w:cs="Times New Roman"/>
          <w:b/>
          <w:color w:val="000000"/>
          <w:sz w:val="23"/>
          <w:szCs w:val="23"/>
        </w:rPr>
        <w:t>Jún:</w:t>
      </w:r>
    </w:p>
    <w:p w:rsidR="0007553D" w:rsidRDefault="00D574BB" w:rsidP="0007553D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Arakovo</w:t>
      </w:r>
      <w:proofErr w:type="spellEnd"/>
      <w:r w:rsidR="009256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7553D" w:rsidRPr="0007553D"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07553D" w:rsidRPr="0007553D">
        <w:rPr>
          <w:rFonts w:ascii="Times New Roman" w:hAnsi="Times New Roman" w:cs="Times New Roman"/>
          <w:color w:val="000000"/>
          <w:sz w:val="23"/>
          <w:szCs w:val="23"/>
        </w:rPr>
        <w:t>MŠ</w:t>
      </w:r>
    </w:p>
    <w:p w:rsidR="00D574BB" w:rsidRDefault="00D574BB" w:rsidP="0007553D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Výchovný koncert s pánom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Gaľom</w:t>
      </w:r>
      <w:proofErr w:type="spellEnd"/>
    </w:p>
    <w:p w:rsidR="0007553D" w:rsidRDefault="0007553D" w:rsidP="0007553D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MDD</w:t>
      </w:r>
    </w:p>
    <w:p w:rsidR="00BB57FC" w:rsidRDefault="00BB57FC" w:rsidP="0007553D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Enviro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- vychádzka ku potoku</w:t>
      </w:r>
    </w:p>
    <w:p w:rsidR="00DB534F" w:rsidRDefault="00DB534F" w:rsidP="0007553D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Školsky výlet do ZOO</w:t>
      </w:r>
    </w:p>
    <w:p w:rsidR="0007553D" w:rsidRDefault="0007553D" w:rsidP="0007553D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Slávnostné odovzdávanie Osvedčení predškolákom</w:t>
      </w:r>
    </w:p>
    <w:p w:rsidR="00DB534F" w:rsidRPr="0007553D" w:rsidRDefault="00DB534F" w:rsidP="0007553D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68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Noc v škôlke</w:t>
      </w:r>
    </w:p>
    <w:p w:rsidR="00241A7B" w:rsidRPr="00B53B64" w:rsidRDefault="00132F30" w:rsidP="00A16630">
      <w:pPr>
        <w:pStyle w:val="Default"/>
        <w:numPr>
          <w:ilvl w:val="0"/>
          <w:numId w:val="49"/>
        </w:numPr>
        <w:spacing w:line="360" w:lineRule="auto"/>
        <w:jc w:val="both"/>
      </w:pPr>
      <w:r w:rsidRPr="00A16630">
        <w:rPr>
          <w:b/>
          <w:bCs/>
        </w:rPr>
        <w:t>ú</w:t>
      </w:r>
      <w:r w:rsidR="00241A7B" w:rsidRPr="00A16630">
        <w:rPr>
          <w:b/>
          <w:bCs/>
        </w:rPr>
        <w:t>daje o projektoch,</w:t>
      </w:r>
      <w:r w:rsidR="00241A7B" w:rsidRPr="00B53B64">
        <w:rPr>
          <w:b/>
          <w:bCs/>
        </w:rPr>
        <w:t xml:space="preserve"> do ktorých je škola zapojená: </w:t>
      </w:r>
    </w:p>
    <w:p w:rsidR="00241A7B" w:rsidRPr="00B22B0F" w:rsidRDefault="00241A7B" w:rsidP="00971264">
      <w:pPr>
        <w:pStyle w:val="Default"/>
        <w:spacing w:line="360" w:lineRule="auto"/>
        <w:jc w:val="both"/>
        <w:rPr>
          <w:u w:val="single"/>
        </w:rPr>
      </w:pPr>
      <w:r w:rsidRPr="00B22B0F">
        <w:rPr>
          <w:u w:val="single"/>
        </w:rPr>
        <w:t xml:space="preserve">celoslovenské: </w:t>
      </w:r>
    </w:p>
    <w:p w:rsidR="00241A7B" w:rsidRPr="00231149" w:rsidRDefault="00B53B64" w:rsidP="00971264">
      <w:pPr>
        <w:pStyle w:val="Default"/>
        <w:spacing w:line="360" w:lineRule="auto"/>
        <w:jc w:val="both"/>
      </w:pPr>
      <w:r w:rsidRPr="00231149">
        <w:t>Národný program podpory zdravia</w:t>
      </w:r>
      <w:r w:rsidR="00241A7B" w:rsidRPr="00231149">
        <w:t xml:space="preserve"> </w:t>
      </w:r>
      <w:r w:rsidR="00F2609F" w:rsidRPr="00231149">
        <w:t>(Školské mlieko, Školské ovocie)</w:t>
      </w:r>
    </w:p>
    <w:p w:rsidR="00241A7B" w:rsidRPr="00231149" w:rsidRDefault="00241A7B" w:rsidP="00B53B64">
      <w:pPr>
        <w:pStyle w:val="Default"/>
        <w:spacing w:line="360" w:lineRule="auto"/>
      </w:pPr>
      <w:r w:rsidRPr="00231149">
        <w:t>Náro</w:t>
      </w:r>
      <w:r w:rsidR="00B53B64" w:rsidRPr="00231149">
        <w:t>dný program boja proti obezite</w:t>
      </w:r>
    </w:p>
    <w:p w:rsidR="00241A7B" w:rsidRDefault="00241A7B" w:rsidP="00B53B64">
      <w:pPr>
        <w:pStyle w:val="Default"/>
        <w:spacing w:line="360" w:lineRule="auto"/>
      </w:pPr>
      <w:r w:rsidRPr="00231149">
        <w:t>Národný program duš</w:t>
      </w:r>
      <w:r w:rsidR="00B53B64" w:rsidRPr="00231149">
        <w:t>evného zdravia</w:t>
      </w:r>
    </w:p>
    <w:p w:rsidR="001E1070" w:rsidRPr="00231149" w:rsidRDefault="001E1070" w:rsidP="00B53B64">
      <w:pPr>
        <w:pStyle w:val="Default"/>
        <w:spacing w:line="360" w:lineRule="auto"/>
      </w:pPr>
      <w:r>
        <w:t>Zelená škola</w:t>
      </w:r>
    </w:p>
    <w:p w:rsidR="00B53B64" w:rsidRDefault="00F2609F" w:rsidP="00B53B64">
      <w:pPr>
        <w:pStyle w:val="Default"/>
        <w:spacing w:line="360" w:lineRule="auto"/>
      </w:pPr>
      <w:r w:rsidRPr="00231149">
        <w:t>Adamko zdravo hravo</w:t>
      </w:r>
      <w:r w:rsidR="0047616C">
        <w:t xml:space="preserve">, zdravotnícka súťaž </w:t>
      </w:r>
    </w:p>
    <w:p w:rsidR="00AA7FB0" w:rsidRPr="00231149" w:rsidRDefault="0053339B" w:rsidP="00B53B64">
      <w:pPr>
        <w:pStyle w:val="Default"/>
        <w:spacing w:line="360" w:lineRule="auto"/>
      </w:pPr>
      <w:r>
        <w:t>Rôzne výtvarné súťaže</w:t>
      </w:r>
      <w:r w:rsidR="00EF5352">
        <w:t xml:space="preserve"> </w:t>
      </w:r>
      <w:r w:rsidR="0047616C">
        <w:t xml:space="preserve">- práce deti publikované v časopise </w:t>
      </w:r>
      <w:r w:rsidR="00CF5F4C">
        <w:t>„</w:t>
      </w:r>
      <w:r w:rsidR="0047616C">
        <w:t>Včielka</w:t>
      </w:r>
      <w:r w:rsidR="00CF5F4C">
        <w:t>“</w:t>
      </w:r>
    </w:p>
    <w:p w:rsidR="00231149" w:rsidRDefault="0007553D" w:rsidP="00B53B64">
      <w:pPr>
        <w:pStyle w:val="Default"/>
        <w:spacing w:line="360" w:lineRule="auto"/>
      </w:pPr>
      <w:r>
        <w:t>Múdre hranie</w:t>
      </w:r>
    </w:p>
    <w:p w:rsidR="0007553D" w:rsidRDefault="0007553D" w:rsidP="00B53B64">
      <w:pPr>
        <w:pStyle w:val="Default"/>
        <w:spacing w:line="360" w:lineRule="auto"/>
      </w:pPr>
      <w:r>
        <w:t>Logická olympiáda</w:t>
      </w:r>
    </w:p>
    <w:p w:rsidR="0007553D" w:rsidRDefault="00635EC5" w:rsidP="00B53B64">
      <w:pPr>
        <w:pStyle w:val="Default"/>
        <w:spacing w:line="360" w:lineRule="auto"/>
      </w:pPr>
      <w:r>
        <w:t>Evička nám ochorela, súťaž v</w:t>
      </w:r>
      <w:r w:rsidR="001341F5">
        <w:t> </w:t>
      </w:r>
      <w:r>
        <w:t>Kežmarku</w:t>
      </w:r>
    </w:p>
    <w:p w:rsidR="001341F5" w:rsidRDefault="001341F5" w:rsidP="00B53B64">
      <w:pPr>
        <w:pStyle w:val="Default"/>
        <w:spacing w:line="360" w:lineRule="auto"/>
      </w:pPr>
      <w:r>
        <w:t xml:space="preserve">MISS bábika </w:t>
      </w:r>
    </w:p>
    <w:p w:rsidR="0007553D" w:rsidRPr="00231149" w:rsidRDefault="0007553D" w:rsidP="00B53B64">
      <w:pPr>
        <w:pStyle w:val="Default"/>
        <w:spacing w:line="360" w:lineRule="auto"/>
      </w:pPr>
    </w:p>
    <w:p w:rsidR="00231149" w:rsidRDefault="00231149" w:rsidP="00B53B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1DF" w:rsidRPr="00A16630" w:rsidRDefault="000131DF" w:rsidP="00A16630">
      <w:pPr>
        <w:pStyle w:val="Odsekzoznamu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A16630">
        <w:rPr>
          <w:rFonts w:ascii="Times New Roman" w:hAnsi="Times New Roman" w:cs="Times New Roman"/>
          <w:b/>
          <w:sz w:val="24"/>
          <w:szCs w:val="24"/>
        </w:rPr>
        <w:t>údaje o inšpekčnej činnosti:</w:t>
      </w:r>
    </w:p>
    <w:p w:rsidR="006F5E9D" w:rsidRPr="000131DF" w:rsidRDefault="00107461" w:rsidP="00013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školskom roku 2022/2023</w:t>
      </w:r>
      <w:r w:rsidR="003244AE">
        <w:rPr>
          <w:rFonts w:ascii="Times New Roman" w:hAnsi="Times New Roman" w:cs="Times New Roman"/>
          <w:sz w:val="24"/>
          <w:szCs w:val="24"/>
        </w:rPr>
        <w:t xml:space="preserve"> </w:t>
      </w:r>
      <w:r w:rsidR="000131DF">
        <w:rPr>
          <w:rFonts w:ascii="Times New Roman" w:hAnsi="Times New Roman" w:cs="Times New Roman"/>
          <w:sz w:val="24"/>
          <w:szCs w:val="24"/>
        </w:rPr>
        <w:t xml:space="preserve">nebola </w:t>
      </w:r>
      <w:r w:rsidR="000131DF" w:rsidRPr="000131DF">
        <w:rPr>
          <w:rFonts w:ascii="Times New Roman" w:hAnsi="Times New Roman" w:cs="Times New Roman"/>
          <w:sz w:val="24"/>
          <w:szCs w:val="24"/>
        </w:rPr>
        <w:t>v</w:t>
      </w:r>
      <w:r w:rsidR="000131DF">
        <w:rPr>
          <w:rFonts w:ascii="Times New Roman" w:hAnsi="Times New Roman" w:cs="Times New Roman"/>
          <w:sz w:val="24"/>
          <w:szCs w:val="24"/>
        </w:rPr>
        <w:t>yko</w:t>
      </w:r>
      <w:r w:rsidR="00AA7FB0">
        <w:rPr>
          <w:rFonts w:ascii="Times New Roman" w:hAnsi="Times New Roman" w:cs="Times New Roman"/>
          <w:sz w:val="24"/>
          <w:szCs w:val="24"/>
        </w:rPr>
        <w:t>n</w:t>
      </w:r>
      <w:r w:rsidR="000131DF" w:rsidRPr="000131DF">
        <w:rPr>
          <w:rFonts w:ascii="Times New Roman" w:hAnsi="Times New Roman" w:cs="Times New Roman"/>
          <w:sz w:val="24"/>
          <w:szCs w:val="24"/>
        </w:rPr>
        <w:t>aná.</w:t>
      </w:r>
    </w:p>
    <w:p w:rsidR="000131DF" w:rsidRPr="000131DF" w:rsidRDefault="000131DF" w:rsidP="00013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1DF" w:rsidRPr="00A16630" w:rsidRDefault="000131DF" w:rsidP="00A16630">
      <w:pPr>
        <w:pStyle w:val="Odsekzoznamu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A16630">
        <w:rPr>
          <w:rFonts w:ascii="Times New Roman" w:hAnsi="Times New Roman" w:cs="Times New Roman"/>
          <w:b/>
          <w:sz w:val="24"/>
          <w:szCs w:val="24"/>
        </w:rPr>
        <w:t>údaje o priestorových a materiálno – technických podmienkach školy:</w:t>
      </w:r>
    </w:p>
    <w:p w:rsidR="00BB57FC" w:rsidRDefault="00A91C88" w:rsidP="00A9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88">
        <w:rPr>
          <w:rFonts w:ascii="Times New Roman" w:hAnsi="Times New Roman" w:cs="Times New Roman"/>
          <w:sz w:val="24"/>
          <w:szCs w:val="24"/>
        </w:rPr>
        <w:t xml:space="preserve">• investovanie </w:t>
      </w:r>
      <w:r>
        <w:rPr>
          <w:rFonts w:ascii="Times New Roman" w:hAnsi="Times New Roman" w:cs="Times New Roman"/>
          <w:sz w:val="24"/>
          <w:szCs w:val="24"/>
        </w:rPr>
        <w:t xml:space="preserve">do kvalitných a certifikovaných </w:t>
      </w:r>
      <w:r w:rsidRPr="00A91C88">
        <w:rPr>
          <w:rFonts w:ascii="Times New Roman" w:hAnsi="Times New Roman" w:cs="Times New Roman"/>
          <w:sz w:val="24"/>
          <w:szCs w:val="24"/>
        </w:rPr>
        <w:t>pomôcok a</w:t>
      </w:r>
      <w:r w:rsidR="00BB57FC">
        <w:rPr>
          <w:rFonts w:ascii="Times New Roman" w:hAnsi="Times New Roman" w:cs="Times New Roman"/>
          <w:sz w:val="24"/>
          <w:szCs w:val="24"/>
        </w:rPr>
        <w:t> </w:t>
      </w:r>
      <w:r w:rsidRPr="00A91C88">
        <w:rPr>
          <w:rFonts w:ascii="Times New Roman" w:hAnsi="Times New Roman" w:cs="Times New Roman"/>
          <w:sz w:val="24"/>
          <w:szCs w:val="24"/>
        </w:rPr>
        <w:t>vybavenia</w:t>
      </w:r>
      <w:r w:rsidR="00BB57FC">
        <w:rPr>
          <w:rFonts w:ascii="Times New Roman" w:hAnsi="Times New Roman" w:cs="Times New Roman"/>
          <w:sz w:val="24"/>
          <w:szCs w:val="24"/>
        </w:rPr>
        <w:t xml:space="preserve">, hračky a pomôcky patria k nezastupiteľnému vybaveniu, priebežne sa dopĺňajú podľa potreby, s ohľadom </w:t>
      </w:r>
      <w:r w:rsidR="00767A12">
        <w:rPr>
          <w:rFonts w:ascii="Times New Roman" w:hAnsi="Times New Roman" w:cs="Times New Roman"/>
          <w:sz w:val="24"/>
          <w:szCs w:val="24"/>
        </w:rPr>
        <w:t>na kvalitu, primeranosť veku</w:t>
      </w:r>
      <w:r w:rsidR="001341F5">
        <w:rPr>
          <w:rFonts w:ascii="Times New Roman" w:hAnsi="Times New Roman" w:cs="Times New Roman"/>
          <w:sz w:val="24"/>
          <w:szCs w:val="24"/>
        </w:rPr>
        <w:t>.</w:t>
      </w:r>
    </w:p>
    <w:p w:rsidR="00635EC5" w:rsidRPr="00635EC5" w:rsidRDefault="00635EC5" w:rsidP="00635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88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EC5">
        <w:rPr>
          <w:rFonts w:ascii="Times New Roman" w:hAnsi="Times New Roman" w:cs="Times New Roman"/>
          <w:sz w:val="24"/>
          <w:szCs w:val="24"/>
        </w:rPr>
        <w:t xml:space="preserve">Materiálno - technické a priestorové podmienky vyhovujú potrebám edukačného procesu </w:t>
      </w:r>
      <w:r w:rsidR="00615B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5EC5">
        <w:rPr>
          <w:rFonts w:ascii="Times New Roman" w:hAnsi="Times New Roman" w:cs="Times New Roman"/>
          <w:sz w:val="24"/>
          <w:szCs w:val="24"/>
        </w:rPr>
        <w:t>a kapacite materskej školy podľa platnej legislatívy.</w:t>
      </w:r>
    </w:p>
    <w:p w:rsidR="00A91C88" w:rsidRPr="00A91C88" w:rsidRDefault="00A16630" w:rsidP="00A9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88">
        <w:rPr>
          <w:rFonts w:ascii="Times New Roman" w:hAnsi="Times New Roman" w:cs="Times New Roman"/>
          <w:sz w:val="24"/>
          <w:szCs w:val="24"/>
        </w:rPr>
        <w:t>•</w:t>
      </w:r>
      <w:r w:rsidR="00A91C88" w:rsidRPr="00A91C88">
        <w:rPr>
          <w:rFonts w:ascii="Times New Roman" w:hAnsi="Times New Roman" w:cs="Times New Roman"/>
          <w:sz w:val="24"/>
          <w:szCs w:val="24"/>
        </w:rPr>
        <w:t>vybaveni</w:t>
      </w:r>
      <w:r w:rsidR="00A91C88">
        <w:rPr>
          <w:rFonts w:ascii="Times New Roman" w:hAnsi="Times New Roman" w:cs="Times New Roman"/>
          <w:sz w:val="24"/>
          <w:szCs w:val="24"/>
        </w:rPr>
        <w:t xml:space="preserve">e všetkých tried interaktívnymi </w:t>
      </w:r>
      <w:r w:rsidR="00412765">
        <w:rPr>
          <w:rFonts w:ascii="Times New Roman" w:hAnsi="Times New Roman" w:cs="Times New Roman"/>
          <w:sz w:val="24"/>
          <w:szCs w:val="24"/>
        </w:rPr>
        <w:t xml:space="preserve">tabuľami, </w:t>
      </w:r>
      <w:r w:rsidR="00635EC5">
        <w:rPr>
          <w:rFonts w:ascii="Times New Roman" w:hAnsi="Times New Roman" w:cs="Times New Roman"/>
          <w:sz w:val="24"/>
          <w:szCs w:val="24"/>
        </w:rPr>
        <w:t>not</w:t>
      </w:r>
      <w:r w:rsidR="00107461">
        <w:rPr>
          <w:rFonts w:ascii="Times New Roman" w:hAnsi="Times New Roman" w:cs="Times New Roman"/>
          <w:sz w:val="24"/>
          <w:szCs w:val="24"/>
        </w:rPr>
        <w:t>e</w:t>
      </w:r>
      <w:r w:rsidR="00635EC5">
        <w:rPr>
          <w:rFonts w:ascii="Times New Roman" w:hAnsi="Times New Roman" w:cs="Times New Roman"/>
          <w:sz w:val="24"/>
          <w:szCs w:val="24"/>
        </w:rPr>
        <w:t>bookmi,</w:t>
      </w:r>
      <w:r w:rsidR="00BB57FC">
        <w:rPr>
          <w:rFonts w:ascii="Times New Roman" w:hAnsi="Times New Roman" w:cs="Times New Roman"/>
          <w:sz w:val="24"/>
          <w:szCs w:val="24"/>
        </w:rPr>
        <w:t xml:space="preserve"> tlačiarne</w:t>
      </w:r>
    </w:p>
    <w:p w:rsidR="00BB57FC" w:rsidRDefault="00A91C88" w:rsidP="00BB5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88">
        <w:rPr>
          <w:rFonts w:ascii="Times New Roman" w:hAnsi="Times New Roman" w:cs="Times New Roman"/>
          <w:sz w:val="24"/>
          <w:szCs w:val="24"/>
        </w:rPr>
        <w:t>• vybaveni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12765">
        <w:rPr>
          <w:rFonts w:ascii="Times New Roman" w:hAnsi="Times New Roman" w:cs="Times New Roman"/>
          <w:sz w:val="24"/>
          <w:szCs w:val="24"/>
        </w:rPr>
        <w:t>telocvične</w:t>
      </w:r>
      <w:r w:rsidR="00BB57FC">
        <w:rPr>
          <w:rFonts w:ascii="Times New Roman" w:hAnsi="Times New Roman" w:cs="Times New Roman"/>
          <w:sz w:val="24"/>
          <w:szCs w:val="24"/>
        </w:rPr>
        <w:t>, doplnenie rôzneho náradia pre zdravý pohybový vývoj deti</w:t>
      </w:r>
    </w:p>
    <w:p w:rsidR="00767A12" w:rsidRDefault="00767A12" w:rsidP="00767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88">
        <w:rPr>
          <w:rFonts w:ascii="Times New Roman" w:hAnsi="Times New Roman" w:cs="Times New Roman"/>
          <w:sz w:val="24"/>
          <w:szCs w:val="24"/>
        </w:rPr>
        <w:t xml:space="preserve">• </w:t>
      </w:r>
      <w:r w:rsidR="00635EC5">
        <w:rPr>
          <w:rFonts w:ascii="Times New Roman" w:hAnsi="Times New Roman" w:cs="Times New Roman"/>
          <w:sz w:val="24"/>
          <w:szCs w:val="24"/>
        </w:rPr>
        <w:t>novo zriadená miestnosť- „SNOEZELEN“, táto miestnosť poskytuje prostredie pre relaxáciu prostredníctvom jemnej stimulácie, je vybavená aj detskou literatúrou kde sa rozvíja počúvanie s </w:t>
      </w:r>
      <w:r w:rsidR="00A16630">
        <w:rPr>
          <w:rFonts w:ascii="Times New Roman" w:hAnsi="Times New Roman" w:cs="Times New Roman"/>
          <w:sz w:val="24"/>
          <w:szCs w:val="24"/>
        </w:rPr>
        <w:t>porozumení</w:t>
      </w:r>
      <w:r w:rsidR="00635EC5">
        <w:rPr>
          <w:rFonts w:ascii="Times New Roman" w:hAnsi="Times New Roman" w:cs="Times New Roman"/>
          <w:sz w:val="24"/>
          <w:szCs w:val="24"/>
        </w:rPr>
        <w:t>m.</w:t>
      </w:r>
    </w:p>
    <w:p w:rsidR="000131DF" w:rsidRDefault="00A16630" w:rsidP="00E9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18D">
        <w:rPr>
          <w:rFonts w:ascii="Times New Roman" w:hAnsi="Times New Roman" w:cs="Times New Roman"/>
          <w:sz w:val="24"/>
          <w:szCs w:val="24"/>
        </w:rPr>
        <w:t>Areál MŠ je priestorovo malý na každodenný pobyt vonku</w:t>
      </w:r>
      <w:r w:rsidR="00767A12">
        <w:rPr>
          <w:rFonts w:ascii="Times New Roman" w:hAnsi="Times New Roman" w:cs="Times New Roman"/>
          <w:sz w:val="24"/>
          <w:szCs w:val="24"/>
        </w:rPr>
        <w:t xml:space="preserve"> všetkých deti z MŠ</w:t>
      </w:r>
      <w:r w:rsidR="0063418D">
        <w:rPr>
          <w:rFonts w:ascii="Times New Roman" w:hAnsi="Times New Roman" w:cs="Times New Roman"/>
          <w:sz w:val="24"/>
          <w:szCs w:val="24"/>
        </w:rPr>
        <w:t>, š</w:t>
      </w:r>
      <w:r w:rsidR="000131DF" w:rsidRPr="000131DF">
        <w:rPr>
          <w:rFonts w:ascii="Times New Roman" w:hAnsi="Times New Roman" w:cs="Times New Roman"/>
          <w:sz w:val="24"/>
          <w:szCs w:val="24"/>
        </w:rPr>
        <w:t>kolský dvor</w:t>
      </w:r>
      <w:r w:rsidR="00236908">
        <w:rPr>
          <w:rFonts w:ascii="Times New Roman" w:hAnsi="Times New Roman" w:cs="Times New Roman"/>
          <w:sz w:val="24"/>
          <w:szCs w:val="24"/>
        </w:rPr>
        <w:t xml:space="preserve"> v priestoroch ZŠ je </w:t>
      </w:r>
      <w:r w:rsidR="00011994">
        <w:rPr>
          <w:rFonts w:ascii="Times New Roman" w:hAnsi="Times New Roman" w:cs="Times New Roman"/>
          <w:sz w:val="24"/>
          <w:szCs w:val="24"/>
        </w:rPr>
        <w:t>vybavený hojd</w:t>
      </w:r>
      <w:r w:rsidR="00964890">
        <w:rPr>
          <w:rFonts w:ascii="Times New Roman" w:hAnsi="Times New Roman" w:cs="Times New Roman"/>
          <w:sz w:val="24"/>
          <w:szCs w:val="24"/>
        </w:rPr>
        <w:t>ačkami a kolotočm</w:t>
      </w:r>
      <w:r w:rsidR="003244AE">
        <w:rPr>
          <w:rFonts w:ascii="Times New Roman" w:hAnsi="Times New Roman" w:cs="Times New Roman"/>
          <w:sz w:val="24"/>
          <w:szCs w:val="24"/>
        </w:rPr>
        <w:t>i, malé pieskovisko</w:t>
      </w:r>
      <w:r w:rsidR="00964890">
        <w:rPr>
          <w:rFonts w:ascii="Times New Roman" w:hAnsi="Times New Roman" w:cs="Times New Roman"/>
          <w:sz w:val="24"/>
          <w:szCs w:val="24"/>
        </w:rPr>
        <w:t xml:space="preserve">. </w:t>
      </w:r>
      <w:r w:rsidR="001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2A9" w:rsidRDefault="003244AE" w:rsidP="00E9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Postupne sa vybavuje športovým náčiním, aby mohli deti plne rozvíjať motoriku a vzťah k športu. </w:t>
      </w:r>
      <w:r w:rsidR="00CF5F4C">
        <w:rPr>
          <w:rFonts w:ascii="Times New Roman" w:hAnsi="Times New Roman" w:cs="Times New Roman"/>
          <w:sz w:val="24"/>
          <w:szCs w:val="24"/>
        </w:rPr>
        <w:t xml:space="preserve">Veľký </w:t>
      </w:r>
      <w:r w:rsidR="00E97CE0">
        <w:rPr>
          <w:rFonts w:ascii="Times New Roman" w:hAnsi="Times New Roman" w:cs="Times New Roman"/>
          <w:sz w:val="24"/>
          <w:szCs w:val="24"/>
        </w:rPr>
        <w:t>dôraz kladieme na  pohyb detí z </w:t>
      </w:r>
      <w:r w:rsidR="007A02A9">
        <w:rPr>
          <w:rFonts w:ascii="Times New Roman" w:hAnsi="Times New Roman" w:cs="Times New Roman"/>
          <w:sz w:val="24"/>
          <w:szCs w:val="24"/>
        </w:rPr>
        <w:t>dôvodu</w:t>
      </w:r>
      <w:r w:rsidR="00E97CE0">
        <w:rPr>
          <w:rFonts w:ascii="Times New Roman" w:hAnsi="Times New Roman" w:cs="Times New Roman"/>
          <w:sz w:val="24"/>
          <w:szCs w:val="24"/>
        </w:rPr>
        <w:t xml:space="preserve">  počítačovej  a mobilnej doby</w:t>
      </w:r>
      <w:r w:rsidR="007A02A9">
        <w:rPr>
          <w:rFonts w:ascii="Times New Roman" w:hAnsi="Times New Roman" w:cs="Times New Roman"/>
          <w:sz w:val="24"/>
          <w:szCs w:val="24"/>
        </w:rPr>
        <w:t>,</w:t>
      </w:r>
      <w:r w:rsidR="00E97CE0">
        <w:rPr>
          <w:rFonts w:ascii="Times New Roman" w:hAnsi="Times New Roman" w:cs="Times New Roman"/>
          <w:sz w:val="24"/>
          <w:szCs w:val="24"/>
        </w:rPr>
        <w:t xml:space="preserve"> ako prevenciu zdravého somatického vývinu </w:t>
      </w:r>
      <w:r w:rsidR="007A02A9">
        <w:rPr>
          <w:rFonts w:ascii="Times New Roman" w:hAnsi="Times New Roman" w:cs="Times New Roman"/>
          <w:sz w:val="24"/>
          <w:szCs w:val="24"/>
        </w:rPr>
        <w:t>našich deti.</w:t>
      </w:r>
    </w:p>
    <w:p w:rsidR="000131DF" w:rsidRPr="000131DF" w:rsidRDefault="000131DF" w:rsidP="00B22B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DF" w:rsidRPr="002B6714" w:rsidRDefault="00A16630" w:rsidP="002B6714">
      <w:pPr>
        <w:pStyle w:val="Odsekzoznamu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2B6714">
        <w:rPr>
          <w:rFonts w:ascii="Times New Roman" w:hAnsi="Times New Roman" w:cs="Times New Roman"/>
          <w:b/>
          <w:bCs/>
          <w:sz w:val="24"/>
          <w:szCs w:val="24"/>
        </w:rPr>
        <w:t>Informácie o oblastiach, v ktorých škola dosahuje dobré výsledky, v ktorých má škola nedostatky</w:t>
      </w:r>
    </w:p>
    <w:p w:rsidR="00F2019A" w:rsidRPr="00F2019A" w:rsidRDefault="00F2019A" w:rsidP="00F20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1DF" w:rsidRPr="000131DF" w:rsidRDefault="000131DF" w:rsidP="000131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31DF">
        <w:rPr>
          <w:rFonts w:ascii="Times New Roman" w:hAnsi="Times New Roman" w:cs="Times New Roman"/>
          <w:sz w:val="24"/>
          <w:szCs w:val="24"/>
          <w:u w:val="single"/>
        </w:rPr>
        <w:t>1/ zabezpečovanie systematickej prípravy predškolákov na vstup do základnej školy - splnené</w:t>
      </w:r>
    </w:p>
    <w:p w:rsidR="000131DF" w:rsidRP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spolupracovali sme s vedením, pedagógmi ZŠ</w:t>
      </w:r>
    </w:p>
    <w:p w:rsidR="00360562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s</w:t>
      </w:r>
      <w:r w:rsidR="00995DD0">
        <w:rPr>
          <w:rFonts w:ascii="Times New Roman" w:hAnsi="Times New Roman" w:cs="Times New Roman"/>
          <w:sz w:val="24"/>
          <w:szCs w:val="24"/>
        </w:rPr>
        <w:t>polupracovali sme so zástupcom</w:t>
      </w:r>
      <w:r w:rsidRPr="000131DF">
        <w:rPr>
          <w:rFonts w:ascii="Times New Roman" w:hAnsi="Times New Roman" w:cs="Times New Roman"/>
          <w:sz w:val="24"/>
          <w:szCs w:val="24"/>
        </w:rPr>
        <w:t xml:space="preserve"> </w:t>
      </w:r>
      <w:r w:rsidR="00360562">
        <w:rPr>
          <w:rFonts w:ascii="Times New Roman" w:hAnsi="Times New Roman" w:cs="Times New Roman"/>
          <w:sz w:val="24"/>
          <w:szCs w:val="24"/>
        </w:rPr>
        <w:t xml:space="preserve">pre </w:t>
      </w:r>
      <w:r w:rsidRPr="000131DF">
        <w:rPr>
          <w:rFonts w:ascii="Times New Roman" w:hAnsi="Times New Roman" w:cs="Times New Roman"/>
          <w:sz w:val="24"/>
          <w:szCs w:val="24"/>
        </w:rPr>
        <w:t>ZUŠ</w:t>
      </w:r>
    </w:p>
    <w:p w:rsidR="000131DF" w:rsidRPr="000131DF" w:rsidRDefault="00360562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1DF">
        <w:rPr>
          <w:rFonts w:ascii="Times New Roman" w:hAnsi="Times New Roman" w:cs="Times New Roman"/>
          <w:sz w:val="24"/>
          <w:szCs w:val="24"/>
        </w:rPr>
        <w:t xml:space="preserve">spolupracovali sme so </w:t>
      </w:r>
      <w:r w:rsidRPr="00360562">
        <w:rPr>
          <w:rFonts w:ascii="Times New Roman" w:hAnsi="Times New Roman" w:cs="Times New Roman"/>
          <w:sz w:val="24"/>
          <w:szCs w:val="24"/>
        </w:rPr>
        <w:t xml:space="preserve">zástupcom riaditeľa pre </w:t>
      </w:r>
      <w:r>
        <w:rPr>
          <w:rFonts w:ascii="Times New Roman" w:hAnsi="Times New Roman" w:cs="Times New Roman"/>
          <w:sz w:val="24"/>
          <w:szCs w:val="24"/>
        </w:rPr>
        <w:t>CVČ</w:t>
      </w:r>
    </w:p>
    <w:p w:rsidR="000131DF" w:rsidRP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spolupracovali sme s rodičmi detí </w:t>
      </w:r>
      <w:r w:rsidR="00CF5F4C">
        <w:rPr>
          <w:rFonts w:ascii="Times New Roman" w:hAnsi="Times New Roman" w:cs="Times New Roman"/>
          <w:sz w:val="24"/>
          <w:szCs w:val="24"/>
        </w:rPr>
        <w:t xml:space="preserve">, </w:t>
      </w:r>
      <w:r w:rsidRPr="000131DF">
        <w:rPr>
          <w:rFonts w:ascii="Times New Roman" w:hAnsi="Times New Roman" w:cs="Times New Roman"/>
          <w:sz w:val="24"/>
          <w:szCs w:val="24"/>
        </w:rPr>
        <w:t>pri riešení individuálnych problémov detí</w:t>
      </w:r>
    </w:p>
    <w:p w:rsidR="000131DF" w:rsidRP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spolupracovali sme s </w:t>
      </w:r>
      <w:proofErr w:type="spellStart"/>
      <w:r w:rsidRPr="000131DF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0131DF">
        <w:rPr>
          <w:rFonts w:ascii="Times New Roman" w:hAnsi="Times New Roman" w:cs="Times New Roman"/>
          <w:sz w:val="24"/>
          <w:szCs w:val="24"/>
        </w:rPr>
        <w:t xml:space="preserve"> v Kežmarku pri vyšetreniach detí vyžadujúcich odklad </w:t>
      </w:r>
      <w:r w:rsidR="009D06D3">
        <w:rPr>
          <w:rFonts w:ascii="Times New Roman" w:hAnsi="Times New Roman" w:cs="Times New Roman"/>
          <w:sz w:val="24"/>
          <w:szCs w:val="24"/>
        </w:rPr>
        <w:t xml:space="preserve">    </w:t>
      </w:r>
      <w:r w:rsidRPr="000131DF">
        <w:rPr>
          <w:rFonts w:ascii="Times New Roman" w:hAnsi="Times New Roman" w:cs="Times New Roman"/>
          <w:sz w:val="24"/>
          <w:szCs w:val="24"/>
        </w:rPr>
        <w:t>povinnej školskej dochádzky</w:t>
      </w:r>
      <w:r w:rsidR="00DF4670">
        <w:rPr>
          <w:rFonts w:ascii="Times New Roman" w:hAnsi="Times New Roman" w:cs="Times New Roman"/>
          <w:sz w:val="24"/>
          <w:szCs w:val="24"/>
        </w:rPr>
        <w:t xml:space="preserve">, vyšetrenie realizované v máji, individuálne </w:t>
      </w:r>
    </w:p>
    <w:p w:rsidR="000131DF" w:rsidRP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pripravili sme pre rodičov detí besedu, prednášku na</w:t>
      </w:r>
      <w:r w:rsidR="009D06D3">
        <w:rPr>
          <w:rFonts w:ascii="Times New Roman" w:hAnsi="Times New Roman" w:cs="Times New Roman"/>
          <w:sz w:val="24"/>
          <w:szCs w:val="24"/>
        </w:rPr>
        <w:t xml:space="preserve"> témy súvisiace s problematikou   </w:t>
      </w:r>
      <w:r w:rsidRPr="000131DF">
        <w:rPr>
          <w:rFonts w:ascii="Times New Roman" w:hAnsi="Times New Roman" w:cs="Times New Roman"/>
          <w:sz w:val="24"/>
          <w:szCs w:val="24"/>
        </w:rPr>
        <w:t>prechodu detí do ZŠ – školská zrelosť</w:t>
      </w:r>
    </w:p>
    <w:p w:rsidR="000131DF" w:rsidRP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poskytovali sme poradenstvo podľa potrieb a požiadaviek rodičov detí</w:t>
      </w:r>
    </w:p>
    <w:p w:rsidR="00360562" w:rsidRP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využívali sme metódy na stimuláciu </w:t>
      </w:r>
      <w:proofErr w:type="spellStart"/>
      <w:r w:rsidRPr="000131DF">
        <w:rPr>
          <w:rFonts w:ascii="Times New Roman" w:hAnsi="Times New Roman" w:cs="Times New Roman"/>
          <w:sz w:val="24"/>
          <w:szCs w:val="24"/>
        </w:rPr>
        <w:t>predčitateľskej</w:t>
      </w:r>
      <w:proofErr w:type="spellEnd"/>
      <w:r w:rsidRPr="000131DF">
        <w:rPr>
          <w:rFonts w:ascii="Times New Roman" w:hAnsi="Times New Roman" w:cs="Times New Roman"/>
          <w:sz w:val="24"/>
          <w:szCs w:val="24"/>
        </w:rPr>
        <w:t xml:space="preserve"> gramotnosti</w:t>
      </w:r>
    </w:p>
    <w:p w:rsidR="00360562" w:rsidRPr="000131DF" w:rsidRDefault="00360562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zabezpečili </w:t>
      </w:r>
      <w:r w:rsidRPr="000131DF">
        <w:rPr>
          <w:rFonts w:ascii="Times New Roman" w:hAnsi="Times New Roman" w:cs="Times New Roman"/>
          <w:sz w:val="24"/>
          <w:szCs w:val="24"/>
        </w:rPr>
        <w:t xml:space="preserve">logopedickú </w:t>
      </w:r>
      <w:proofErr w:type="spellStart"/>
      <w:r w:rsidRPr="000131DF"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 w:rsidRPr="000131DF">
        <w:rPr>
          <w:rFonts w:ascii="Times New Roman" w:hAnsi="Times New Roman" w:cs="Times New Roman"/>
          <w:sz w:val="24"/>
          <w:szCs w:val="24"/>
        </w:rPr>
        <w:t xml:space="preserve"> a násled</w:t>
      </w:r>
      <w:r>
        <w:rPr>
          <w:rFonts w:ascii="Times New Roman" w:hAnsi="Times New Roman" w:cs="Times New Roman"/>
          <w:sz w:val="24"/>
          <w:szCs w:val="24"/>
        </w:rPr>
        <w:t>nú logopedic</w:t>
      </w:r>
      <w:r w:rsidR="00964890">
        <w:rPr>
          <w:rFonts w:ascii="Times New Roman" w:hAnsi="Times New Roman" w:cs="Times New Roman"/>
          <w:sz w:val="24"/>
          <w:szCs w:val="24"/>
        </w:rPr>
        <w:t xml:space="preserve">kú starostlivosť logopédom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F5F4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DD0">
        <w:rPr>
          <w:rFonts w:ascii="Times New Roman" w:hAnsi="Times New Roman" w:cs="Times New Roman"/>
          <w:sz w:val="24"/>
          <w:szCs w:val="24"/>
        </w:rPr>
        <w:t xml:space="preserve">Mgr. Anna </w:t>
      </w:r>
      <w:proofErr w:type="spellStart"/>
      <w:r w:rsidR="00995DD0">
        <w:rPr>
          <w:rFonts w:ascii="Times New Roman" w:hAnsi="Times New Roman" w:cs="Times New Roman"/>
          <w:sz w:val="24"/>
          <w:szCs w:val="24"/>
        </w:rPr>
        <w:t>Girgašová</w:t>
      </w:r>
      <w:proofErr w:type="spellEnd"/>
    </w:p>
    <w:p w:rsidR="000131DF" w:rsidRPr="000131DF" w:rsidRDefault="000131DF" w:rsidP="000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1DF" w:rsidRPr="000131DF" w:rsidRDefault="000131DF" w:rsidP="000131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31DF">
        <w:rPr>
          <w:rFonts w:ascii="Times New Roman" w:hAnsi="Times New Roman" w:cs="Times New Roman"/>
          <w:sz w:val="24"/>
          <w:szCs w:val="24"/>
          <w:u w:val="single"/>
        </w:rPr>
        <w:t>2/ výchova k zdraviu, zdravému životnému štýlu a environmentálna výchova - splnené</w:t>
      </w:r>
    </w:p>
    <w:p w:rsidR="000131DF" w:rsidRP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pripravili sme pre deti projekt </w:t>
      </w:r>
      <w:r w:rsidR="00CF5F4C">
        <w:rPr>
          <w:rFonts w:ascii="Times New Roman" w:hAnsi="Times New Roman" w:cs="Times New Roman"/>
          <w:sz w:val="24"/>
          <w:szCs w:val="24"/>
        </w:rPr>
        <w:t>„</w:t>
      </w:r>
      <w:r w:rsidRPr="000131DF">
        <w:rPr>
          <w:rFonts w:ascii="Times New Roman" w:hAnsi="Times New Roman" w:cs="Times New Roman"/>
          <w:sz w:val="24"/>
          <w:szCs w:val="24"/>
        </w:rPr>
        <w:t>Veselé zúbky</w:t>
      </w:r>
      <w:r w:rsidR="00CF5F4C">
        <w:rPr>
          <w:rFonts w:ascii="Times New Roman" w:hAnsi="Times New Roman" w:cs="Times New Roman"/>
          <w:sz w:val="24"/>
          <w:szCs w:val="24"/>
        </w:rPr>
        <w:t>“</w:t>
      </w:r>
      <w:r w:rsidRPr="000131DF">
        <w:rPr>
          <w:rFonts w:ascii="Times New Roman" w:hAnsi="Times New Roman" w:cs="Times New Roman"/>
          <w:sz w:val="24"/>
          <w:szCs w:val="24"/>
        </w:rPr>
        <w:t xml:space="preserve"> – výchova k starostlivosti o vlastné zdravie, dentálna hygiena</w:t>
      </w:r>
      <w:r w:rsidR="00107461">
        <w:rPr>
          <w:rFonts w:ascii="Times New Roman" w:hAnsi="Times New Roman" w:cs="Times New Roman"/>
          <w:sz w:val="24"/>
          <w:szCs w:val="24"/>
        </w:rPr>
        <w:t>, na prednášku prišli žiaci zo Strednej zdravotníckej školy v Poprade v rámci praxe.</w:t>
      </w:r>
    </w:p>
    <w:p w:rsidR="00360562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60562">
        <w:rPr>
          <w:rFonts w:ascii="Times New Roman" w:hAnsi="Times New Roman" w:cs="Times New Roman"/>
          <w:sz w:val="24"/>
          <w:szCs w:val="24"/>
        </w:rPr>
        <w:t xml:space="preserve">vysadili sme s deťmi </w:t>
      </w:r>
      <w:r w:rsidRPr="000131DF">
        <w:rPr>
          <w:rFonts w:ascii="Times New Roman" w:hAnsi="Times New Roman" w:cs="Times New Roman"/>
          <w:sz w:val="24"/>
          <w:szCs w:val="24"/>
        </w:rPr>
        <w:t>kvety, pr</w:t>
      </w:r>
      <w:r w:rsidR="001954AF">
        <w:rPr>
          <w:rFonts w:ascii="Times New Roman" w:hAnsi="Times New Roman" w:cs="Times New Roman"/>
          <w:sz w:val="24"/>
          <w:szCs w:val="24"/>
        </w:rPr>
        <w:t xml:space="preserve">avidelne sme uskutočňovali </w:t>
      </w:r>
      <w:proofErr w:type="spellStart"/>
      <w:r w:rsidR="001954AF">
        <w:rPr>
          <w:rFonts w:ascii="Times New Roman" w:hAnsi="Times New Roman" w:cs="Times New Roman"/>
          <w:sz w:val="24"/>
          <w:szCs w:val="24"/>
        </w:rPr>
        <w:t>envir</w:t>
      </w:r>
      <w:r w:rsidRPr="000131D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0131DF">
        <w:rPr>
          <w:rFonts w:ascii="Times New Roman" w:hAnsi="Times New Roman" w:cs="Times New Roman"/>
          <w:sz w:val="24"/>
          <w:szCs w:val="24"/>
        </w:rPr>
        <w:t xml:space="preserve"> - turistické vychádzky </w:t>
      </w:r>
    </w:p>
    <w:p w:rsidR="000131DF" w:rsidRP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ku </w:t>
      </w:r>
      <w:proofErr w:type="spellStart"/>
      <w:r w:rsidRPr="000131DF">
        <w:rPr>
          <w:rFonts w:ascii="Times New Roman" w:hAnsi="Times New Roman" w:cs="Times New Roman"/>
          <w:sz w:val="24"/>
          <w:szCs w:val="24"/>
        </w:rPr>
        <w:t>Wildbachu</w:t>
      </w:r>
      <w:proofErr w:type="spellEnd"/>
      <w:r w:rsidRPr="000131DF">
        <w:rPr>
          <w:rFonts w:ascii="Times New Roman" w:hAnsi="Times New Roman" w:cs="Times New Roman"/>
          <w:sz w:val="24"/>
          <w:szCs w:val="24"/>
        </w:rPr>
        <w:t xml:space="preserve"> a na blízky kopec – zber kvetov, zber odpadkov </w:t>
      </w:r>
    </w:p>
    <w:p w:rsidR="000131DF" w:rsidRP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materská škola sa zapojila do programu Školské ovocie</w:t>
      </w:r>
    </w:p>
    <w:p w:rsidR="000131DF" w:rsidRPr="000131DF" w:rsidRDefault="0049144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F4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Chorý Adamko</w:t>
      </w:r>
      <w:r w:rsidR="00CF5F4C">
        <w:rPr>
          <w:rFonts w:ascii="Times New Roman" w:hAnsi="Times New Roman" w:cs="Times New Roman"/>
          <w:sz w:val="24"/>
          <w:szCs w:val="24"/>
        </w:rPr>
        <w:t>“</w:t>
      </w:r>
      <w:r w:rsidR="000131DF" w:rsidRPr="000131DF">
        <w:rPr>
          <w:rFonts w:ascii="Times New Roman" w:hAnsi="Times New Roman" w:cs="Times New Roman"/>
          <w:sz w:val="24"/>
          <w:szCs w:val="24"/>
        </w:rPr>
        <w:t xml:space="preserve"> - zdravotnícka súťa</w:t>
      </w:r>
      <w:r w:rsidR="00870B8C">
        <w:rPr>
          <w:rFonts w:ascii="Times New Roman" w:hAnsi="Times New Roman" w:cs="Times New Roman"/>
          <w:sz w:val="24"/>
          <w:szCs w:val="24"/>
        </w:rPr>
        <w:t>ž - deti sa oboznámili s rôznymi poraneniami a ošetreniami rán</w:t>
      </w:r>
    </w:p>
    <w:p w:rsid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</w:t>
      </w:r>
      <w:r w:rsidR="00360562">
        <w:rPr>
          <w:rFonts w:ascii="Times New Roman" w:hAnsi="Times New Roman" w:cs="Times New Roman"/>
          <w:sz w:val="24"/>
          <w:szCs w:val="24"/>
        </w:rPr>
        <w:t xml:space="preserve">uskutočnili sme športové aktivity </w:t>
      </w:r>
      <w:r w:rsidR="0049144F">
        <w:rPr>
          <w:rFonts w:ascii="Times New Roman" w:hAnsi="Times New Roman" w:cs="Times New Roman"/>
          <w:sz w:val="24"/>
          <w:szCs w:val="24"/>
        </w:rPr>
        <w:t>na podporu fyzickej zdatnosti detí</w:t>
      </w:r>
      <w:r w:rsidR="00870B8C">
        <w:rPr>
          <w:rFonts w:ascii="Times New Roman" w:hAnsi="Times New Roman" w:cs="Times New Roman"/>
          <w:sz w:val="24"/>
          <w:szCs w:val="24"/>
        </w:rPr>
        <w:t>- jab</w:t>
      </w:r>
      <w:r w:rsidR="00CF5F4C">
        <w:rPr>
          <w:rFonts w:ascii="Times New Roman" w:hAnsi="Times New Roman" w:cs="Times New Roman"/>
          <w:sz w:val="24"/>
          <w:szCs w:val="24"/>
        </w:rPr>
        <w:t>ĺčkový beh, 3-2-1-štart, Deň oly</w:t>
      </w:r>
      <w:r w:rsidR="00870B8C">
        <w:rPr>
          <w:rFonts w:ascii="Times New Roman" w:hAnsi="Times New Roman" w:cs="Times New Roman"/>
          <w:sz w:val="24"/>
          <w:szCs w:val="24"/>
        </w:rPr>
        <w:t>mpijských slniečok</w:t>
      </w:r>
      <w:r w:rsidR="00CF5F4C">
        <w:rPr>
          <w:rFonts w:ascii="Times New Roman" w:hAnsi="Times New Roman" w:cs="Times New Roman"/>
          <w:sz w:val="24"/>
          <w:szCs w:val="24"/>
        </w:rPr>
        <w:t>.</w:t>
      </w:r>
    </w:p>
    <w:p w:rsidR="002B6714" w:rsidRPr="000131DF" w:rsidRDefault="00107461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„ARAKOVO“ prednáška so živými papagájmi, deti mali možnosť spoznať priamym kontaktom a prednáškou charakteristiku dvadsiatich papagájov.  </w:t>
      </w:r>
    </w:p>
    <w:p w:rsidR="000131DF" w:rsidRPr="000131DF" w:rsidRDefault="000131DF" w:rsidP="009D0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DF" w:rsidRPr="000131DF" w:rsidRDefault="000131DF" w:rsidP="009D06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1DF">
        <w:rPr>
          <w:rFonts w:ascii="Times New Roman" w:hAnsi="Times New Roman" w:cs="Times New Roman"/>
          <w:sz w:val="24"/>
          <w:szCs w:val="24"/>
          <w:u w:val="single"/>
        </w:rPr>
        <w:t>3/ počítačová gramotnosť detí - splnené</w:t>
      </w:r>
    </w:p>
    <w:p w:rsidR="000131DF" w:rsidRP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postupne sme viedli deti k zmysluplnému využívaniu počítačov, interaktívnej tabule</w:t>
      </w:r>
    </w:p>
    <w:p w:rsidR="000131DF" w:rsidRP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využívali sme softvérové edukačné hry</w:t>
      </w:r>
    </w:p>
    <w:p w:rsidR="000131DF" w:rsidRP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deti pracovali s programovacou hračkou </w:t>
      </w:r>
      <w:proofErr w:type="spellStart"/>
      <w:r w:rsidRPr="000131DF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01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0E0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Pr="00116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4C3">
        <w:rPr>
          <w:rFonts w:ascii="Times New Roman" w:hAnsi="Times New Roman" w:cs="Times New Roman"/>
          <w:sz w:val="24"/>
          <w:szCs w:val="24"/>
        </w:rPr>
        <w:t>Constructa</w:t>
      </w:r>
      <w:proofErr w:type="spellEnd"/>
      <w:r w:rsidR="000B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4C3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="000B5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31DF" w:rsidRPr="000131DF" w:rsidRDefault="000131DF" w:rsidP="009D06D3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DF" w:rsidRPr="000131DF" w:rsidRDefault="000131DF" w:rsidP="009D06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1DF">
        <w:rPr>
          <w:rFonts w:ascii="Times New Roman" w:hAnsi="Times New Roman" w:cs="Times New Roman"/>
          <w:sz w:val="24"/>
          <w:szCs w:val="24"/>
          <w:u w:val="single"/>
        </w:rPr>
        <w:t>4/ projekty v materskej škole - splnené</w:t>
      </w:r>
    </w:p>
    <w:p w:rsidR="000131DF" w:rsidRPr="000131DF" w:rsidRDefault="000B54C3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6914">
        <w:rPr>
          <w:rFonts w:ascii="Times New Roman" w:hAnsi="Times New Roman" w:cs="Times New Roman"/>
          <w:sz w:val="24"/>
          <w:szCs w:val="24"/>
        </w:rPr>
        <w:t xml:space="preserve">ŽIVOT STROMU </w:t>
      </w:r>
      <w:r>
        <w:rPr>
          <w:rFonts w:ascii="Times New Roman" w:hAnsi="Times New Roman" w:cs="Times New Roman"/>
          <w:sz w:val="24"/>
          <w:szCs w:val="24"/>
        </w:rPr>
        <w:t>– deti sa starali</w:t>
      </w:r>
      <w:r w:rsidR="00964890">
        <w:rPr>
          <w:rFonts w:ascii="Times New Roman" w:hAnsi="Times New Roman" w:cs="Times New Roman"/>
          <w:sz w:val="24"/>
          <w:szCs w:val="24"/>
        </w:rPr>
        <w:t xml:space="preserve"> o vysadené stromy</w:t>
      </w:r>
    </w:p>
    <w:p w:rsidR="000131DF" w:rsidRP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</w:t>
      </w:r>
      <w:r w:rsidR="00F66914" w:rsidRPr="000131DF">
        <w:rPr>
          <w:rFonts w:ascii="Times New Roman" w:hAnsi="Times New Roman" w:cs="Times New Roman"/>
          <w:sz w:val="24"/>
          <w:szCs w:val="24"/>
        </w:rPr>
        <w:t xml:space="preserve">ROZKVITNUTÝ OBLOK </w:t>
      </w:r>
      <w:r w:rsidRPr="000131DF">
        <w:rPr>
          <w:rFonts w:ascii="Times New Roman" w:hAnsi="Times New Roman" w:cs="Times New Roman"/>
          <w:sz w:val="24"/>
          <w:szCs w:val="24"/>
        </w:rPr>
        <w:t>– pri starostlivosti o kvety sa deti naučili o živote rastlín, spolupodieľali sa na tvorbe herbára</w:t>
      </w:r>
      <w:r w:rsidR="00F35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1DF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</w:t>
      </w:r>
      <w:r w:rsidR="00F66914" w:rsidRPr="000131DF">
        <w:rPr>
          <w:rFonts w:ascii="Times New Roman" w:hAnsi="Times New Roman" w:cs="Times New Roman"/>
          <w:sz w:val="24"/>
          <w:szCs w:val="24"/>
        </w:rPr>
        <w:t>AKVÁRIUM</w:t>
      </w:r>
      <w:r w:rsidRPr="000131DF">
        <w:rPr>
          <w:rFonts w:ascii="Times New Roman" w:hAnsi="Times New Roman" w:cs="Times New Roman"/>
          <w:sz w:val="24"/>
          <w:szCs w:val="24"/>
        </w:rPr>
        <w:t xml:space="preserve"> – projekt v spolupráci so ZŠ – deti sa starostlivosťou o rybičky naučili poznávať a rozlišovať živú - neživú prírodu</w:t>
      </w:r>
    </w:p>
    <w:p w:rsidR="00B50365" w:rsidRDefault="00B50365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66914">
        <w:rPr>
          <w:rFonts w:ascii="Times New Roman" w:hAnsi="Times New Roman" w:cs="Times New Roman"/>
          <w:sz w:val="24"/>
          <w:szCs w:val="24"/>
        </w:rPr>
        <w:t>VESELÉ ZÚBKY</w:t>
      </w:r>
      <w:r>
        <w:rPr>
          <w:rFonts w:ascii="Times New Roman" w:hAnsi="Times New Roman" w:cs="Times New Roman"/>
          <w:sz w:val="24"/>
          <w:szCs w:val="24"/>
        </w:rPr>
        <w:t xml:space="preserve">-  detí získali </w:t>
      </w:r>
      <w:r w:rsidR="000A49A1">
        <w:rPr>
          <w:rFonts w:ascii="Times New Roman" w:hAnsi="Times New Roman" w:cs="Times New Roman"/>
          <w:sz w:val="24"/>
          <w:szCs w:val="24"/>
        </w:rPr>
        <w:t>správnosť postupu pri umývaní zú</w:t>
      </w:r>
      <w:r>
        <w:rPr>
          <w:rFonts w:ascii="Times New Roman" w:hAnsi="Times New Roman" w:cs="Times New Roman"/>
          <w:sz w:val="24"/>
          <w:szCs w:val="24"/>
        </w:rPr>
        <w:t>bkov</w:t>
      </w:r>
    </w:p>
    <w:p w:rsidR="004850E2" w:rsidRDefault="00870B8C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spolupráca s požiarnikmi, návšteva </w:t>
      </w:r>
      <w:r w:rsidR="00964890">
        <w:rPr>
          <w:rFonts w:ascii="Times New Roman" w:hAnsi="Times New Roman" w:cs="Times New Roman"/>
          <w:sz w:val="24"/>
          <w:szCs w:val="24"/>
        </w:rPr>
        <w:t>požiarnikov v našej MŠ</w:t>
      </w:r>
    </w:p>
    <w:p w:rsidR="00995DD0" w:rsidRDefault="00995DD0" w:rsidP="009D06D3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- </w:t>
      </w:r>
      <w:r w:rsidRPr="00995DD0">
        <w:t xml:space="preserve">ŠKOLSKÉ OVOCIE </w:t>
      </w:r>
      <w:r>
        <w:t xml:space="preserve">- </w:t>
      </w:r>
      <w:r w:rsidRPr="00995DD0">
        <w:rPr>
          <w:sz w:val="23"/>
          <w:szCs w:val="23"/>
        </w:rPr>
        <w:t xml:space="preserve">Trvalé zvyšovanie podielu ovocia a zeleniny v strave detí v období, kedy sa formujú ich stravovacie návyky. </w:t>
      </w:r>
    </w:p>
    <w:p w:rsidR="00063559" w:rsidRDefault="00063559" w:rsidP="009D06D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DOPRAVÁČIK- </w:t>
      </w:r>
      <w:r w:rsidR="00F66914">
        <w:rPr>
          <w:sz w:val="23"/>
          <w:szCs w:val="23"/>
        </w:rPr>
        <w:t xml:space="preserve">Vedieť bezpečne prechádzať po priechode pre chodcov, dodržiavať </w:t>
      </w:r>
      <w:r w:rsidR="000873D9">
        <w:rPr>
          <w:sz w:val="23"/>
          <w:szCs w:val="23"/>
        </w:rPr>
        <w:t xml:space="preserve">pravidlá cestnej  premávky „Vidieť </w:t>
      </w:r>
      <w:r w:rsidR="00F66914">
        <w:rPr>
          <w:sz w:val="23"/>
          <w:szCs w:val="23"/>
        </w:rPr>
        <w:t>a byť videný</w:t>
      </w:r>
      <w:r w:rsidR="000873D9">
        <w:rPr>
          <w:sz w:val="23"/>
          <w:szCs w:val="23"/>
        </w:rPr>
        <w:t>“</w:t>
      </w:r>
      <w:r w:rsidR="00F66914">
        <w:rPr>
          <w:sz w:val="23"/>
          <w:szCs w:val="23"/>
        </w:rPr>
        <w:t>, dodržiavať pravidla</w:t>
      </w:r>
      <w:r w:rsidR="00551CC3">
        <w:rPr>
          <w:sz w:val="23"/>
          <w:szCs w:val="23"/>
        </w:rPr>
        <w:t xml:space="preserve"> správania ú</w:t>
      </w:r>
      <w:r w:rsidR="00F66914">
        <w:rPr>
          <w:sz w:val="23"/>
          <w:szCs w:val="23"/>
        </w:rPr>
        <w:t>častníkov cestnej premávky</w:t>
      </w:r>
      <w:r w:rsidR="001E1070">
        <w:rPr>
          <w:sz w:val="23"/>
          <w:szCs w:val="23"/>
        </w:rPr>
        <w:t xml:space="preserve"> </w:t>
      </w:r>
    </w:p>
    <w:p w:rsidR="00F66914" w:rsidRDefault="00F66914" w:rsidP="009D06D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ČAROVNÁ KNIHA – Rozvíjať výchovu literatúrou k literatúre, rozlíšiť dobro a</w:t>
      </w:r>
      <w:r w:rsidR="009D06D3">
        <w:rPr>
          <w:sz w:val="23"/>
          <w:szCs w:val="23"/>
        </w:rPr>
        <w:t> </w:t>
      </w:r>
      <w:r>
        <w:rPr>
          <w:sz w:val="23"/>
          <w:szCs w:val="23"/>
        </w:rPr>
        <w:t>zlo</w:t>
      </w:r>
      <w:r w:rsidR="001E1070">
        <w:rPr>
          <w:sz w:val="23"/>
          <w:szCs w:val="23"/>
        </w:rPr>
        <w:t xml:space="preserve"> </w:t>
      </w:r>
    </w:p>
    <w:p w:rsidR="000131DF" w:rsidRPr="000131DF" w:rsidRDefault="000131DF" w:rsidP="009D0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DF" w:rsidRPr="00231149" w:rsidRDefault="000131DF" w:rsidP="009D0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  <w:u w:val="single"/>
        </w:rPr>
        <w:t>5/</w:t>
      </w:r>
      <w:r w:rsidR="002311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31149">
        <w:rPr>
          <w:rFonts w:ascii="Times New Roman" w:hAnsi="Times New Roman" w:cs="Times New Roman"/>
          <w:sz w:val="24"/>
          <w:szCs w:val="24"/>
          <w:u w:val="single"/>
        </w:rPr>
        <w:t>Predčitateľská</w:t>
      </w:r>
      <w:proofErr w:type="spellEnd"/>
      <w:r w:rsidR="00231149">
        <w:rPr>
          <w:rFonts w:ascii="Times New Roman" w:hAnsi="Times New Roman" w:cs="Times New Roman"/>
          <w:sz w:val="24"/>
          <w:szCs w:val="24"/>
          <w:u w:val="single"/>
        </w:rPr>
        <w:t xml:space="preserve"> gramotnosť</w:t>
      </w:r>
      <w:r w:rsidR="00231149" w:rsidRPr="00231149">
        <w:rPr>
          <w:rFonts w:ascii="Times New Roman" w:hAnsi="Times New Roman" w:cs="Times New Roman"/>
          <w:sz w:val="24"/>
          <w:szCs w:val="24"/>
        </w:rPr>
        <w:t xml:space="preserve"> </w:t>
      </w:r>
      <w:r w:rsidRPr="000131DF">
        <w:rPr>
          <w:rFonts w:ascii="Times New Roman" w:hAnsi="Times New Roman" w:cs="Times New Roman"/>
          <w:sz w:val="24"/>
          <w:szCs w:val="24"/>
        </w:rPr>
        <w:t>– plnené priebežne</w:t>
      </w:r>
      <w:r w:rsidR="00231149">
        <w:rPr>
          <w:rFonts w:ascii="Times New Roman" w:hAnsi="Times New Roman" w:cs="Times New Roman"/>
          <w:sz w:val="24"/>
          <w:szCs w:val="24"/>
        </w:rPr>
        <w:t xml:space="preserve"> – učiteľky v triedach pripravili podnetné prostredie (pravidlá triedy, obrázková abeceda, označenie centier); spracovali sme </w:t>
      </w:r>
      <w:r w:rsidR="000873D9">
        <w:rPr>
          <w:rFonts w:ascii="Times New Roman" w:hAnsi="Times New Roman" w:cs="Times New Roman"/>
          <w:sz w:val="24"/>
          <w:szCs w:val="24"/>
        </w:rPr>
        <w:t xml:space="preserve">    </w:t>
      </w:r>
      <w:r w:rsidR="00231149">
        <w:rPr>
          <w:rFonts w:ascii="Times New Roman" w:hAnsi="Times New Roman" w:cs="Times New Roman"/>
          <w:sz w:val="24"/>
          <w:szCs w:val="24"/>
        </w:rPr>
        <w:t>Výcvikový program na rozvoj reči</w:t>
      </w:r>
      <w:r w:rsidR="002B6714">
        <w:rPr>
          <w:rFonts w:ascii="Times New Roman" w:hAnsi="Times New Roman" w:cs="Times New Roman"/>
          <w:sz w:val="24"/>
          <w:szCs w:val="24"/>
        </w:rPr>
        <w:t>.</w:t>
      </w:r>
    </w:p>
    <w:p w:rsidR="003F5E7E" w:rsidRDefault="003F5E7E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18B" w:rsidRPr="009D06D3" w:rsidRDefault="00F1318B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DF" w:rsidRDefault="000131DF" w:rsidP="0019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6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Klady: Materská škola dosahovala veľmi dobré výsledky v oblasti výchovno-vzdelávacej </w:t>
      </w:r>
      <w:r w:rsidR="000873D9" w:rsidRPr="009D06D3">
        <w:rPr>
          <w:rFonts w:ascii="Times New Roman" w:hAnsi="Times New Roman" w:cs="Times New Roman"/>
          <w:color w:val="000000"/>
          <w:sz w:val="24"/>
          <w:szCs w:val="24"/>
        </w:rPr>
        <w:t>činnosti</w:t>
      </w:r>
      <w:r w:rsidRPr="009D06D3">
        <w:rPr>
          <w:rFonts w:ascii="Times New Roman" w:hAnsi="Times New Roman" w:cs="Times New Roman"/>
          <w:color w:val="000000"/>
          <w:sz w:val="24"/>
          <w:szCs w:val="24"/>
        </w:rPr>
        <w:t xml:space="preserve"> s deťmi, v príprave detí na zápis do ZŠ. Dbali sme</w:t>
      </w:r>
      <w:r w:rsidR="003F5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6D3">
        <w:rPr>
          <w:rFonts w:ascii="Times New Roman" w:hAnsi="Times New Roman" w:cs="Times New Roman"/>
          <w:color w:val="000000"/>
          <w:sz w:val="24"/>
          <w:szCs w:val="24"/>
        </w:rPr>
        <w:t xml:space="preserve"> o bezpečnosť detí pri pohybových aktivitách. Sústavne dbáme o zlepšenie estetického pôsobenia prostredia</w:t>
      </w:r>
      <w:r w:rsidR="00964890" w:rsidRPr="009D0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6D3">
        <w:rPr>
          <w:rFonts w:ascii="Times New Roman" w:hAnsi="Times New Roman" w:cs="Times New Roman"/>
          <w:color w:val="000000"/>
          <w:sz w:val="24"/>
          <w:szCs w:val="24"/>
        </w:rPr>
        <w:t>inte</w:t>
      </w:r>
      <w:r w:rsidR="00B50365" w:rsidRPr="009D06D3">
        <w:rPr>
          <w:rFonts w:ascii="Times New Roman" w:hAnsi="Times New Roman" w:cs="Times New Roman"/>
          <w:color w:val="000000"/>
          <w:sz w:val="24"/>
          <w:szCs w:val="24"/>
        </w:rPr>
        <w:t>rié</w:t>
      </w:r>
      <w:r w:rsidRPr="009D06D3">
        <w:rPr>
          <w:rFonts w:ascii="Times New Roman" w:hAnsi="Times New Roman" w:cs="Times New Roman"/>
          <w:color w:val="000000"/>
          <w:sz w:val="24"/>
          <w:szCs w:val="24"/>
        </w:rPr>
        <w:t>ru materskej školy. Spolupracujeme so základno</w:t>
      </w:r>
      <w:r w:rsidR="00F35B9E" w:rsidRPr="009D06D3">
        <w:rPr>
          <w:rFonts w:ascii="Times New Roman" w:hAnsi="Times New Roman" w:cs="Times New Roman"/>
          <w:color w:val="000000"/>
          <w:sz w:val="24"/>
          <w:szCs w:val="24"/>
        </w:rPr>
        <w:t>u školou, ZUŠ, CVČ. Nadanie</w:t>
      </w:r>
      <w:r w:rsidR="000873D9" w:rsidRPr="009D0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9E" w:rsidRPr="009D06D3">
        <w:rPr>
          <w:rFonts w:ascii="Times New Roman" w:hAnsi="Times New Roman" w:cs="Times New Roman"/>
          <w:color w:val="000000"/>
          <w:sz w:val="24"/>
          <w:szCs w:val="24"/>
        </w:rPr>
        <w:t>a talent</w:t>
      </w:r>
      <w:r w:rsidRPr="009D06D3">
        <w:rPr>
          <w:rFonts w:ascii="Times New Roman" w:hAnsi="Times New Roman" w:cs="Times New Roman"/>
          <w:color w:val="000000"/>
          <w:sz w:val="24"/>
          <w:szCs w:val="24"/>
        </w:rPr>
        <w:t xml:space="preserve"> detí</w:t>
      </w:r>
      <w:r w:rsidR="00F35B9E" w:rsidRPr="009D06D3">
        <w:rPr>
          <w:rFonts w:ascii="Times New Roman" w:hAnsi="Times New Roman" w:cs="Times New Roman"/>
          <w:color w:val="000000"/>
          <w:sz w:val="24"/>
          <w:szCs w:val="24"/>
        </w:rPr>
        <w:t xml:space="preserve"> rozvíjame priamo vo výchovno-vzdelávacej činnosti</w:t>
      </w:r>
      <w:r w:rsidR="003F5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6D3">
        <w:rPr>
          <w:rFonts w:ascii="Times New Roman" w:hAnsi="Times New Roman" w:cs="Times New Roman"/>
          <w:color w:val="000000"/>
          <w:sz w:val="24"/>
          <w:szCs w:val="24"/>
        </w:rPr>
        <w:t xml:space="preserve">v jednotlivých triedach a krúžkovou </w:t>
      </w:r>
      <w:r w:rsidR="00B50365" w:rsidRPr="009D06D3">
        <w:rPr>
          <w:rFonts w:ascii="Times New Roman" w:hAnsi="Times New Roman" w:cs="Times New Roman"/>
          <w:color w:val="000000"/>
          <w:sz w:val="24"/>
          <w:szCs w:val="24"/>
        </w:rPr>
        <w:t>čin</w:t>
      </w:r>
      <w:r w:rsidRPr="009D06D3">
        <w:rPr>
          <w:rFonts w:ascii="Times New Roman" w:hAnsi="Times New Roman" w:cs="Times New Roman"/>
          <w:color w:val="000000"/>
          <w:sz w:val="24"/>
          <w:szCs w:val="24"/>
        </w:rPr>
        <w:t xml:space="preserve">nosťou. Deti na súťažiach dosahujú veľmi </w:t>
      </w:r>
      <w:r w:rsidR="000873D9" w:rsidRPr="009D06D3">
        <w:rPr>
          <w:rFonts w:ascii="Times New Roman" w:hAnsi="Times New Roman" w:cs="Times New Roman"/>
          <w:color w:val="000000"/>
          <w:sz w:val="24"/>
          <w:szCs w:val="24"/>
        </w:rPr>
        <w:t>dobré</w:t>
      </w:r>
      <w:r w:rsidRPr="009D06D3">
        <w:rPr>
          <w:rFonts w:ascii="Times New Roman" w:hAnsi="Times New Roman" w:cs="Times New Roman"/>
          <w:color w:val="000000"/>
          <w:sz w:val="24"/>
          <w:szCs w:val="24"/>
        </w:rPr>
        <w:t xml:space="preserve"> výsledky (výtvarné, recitačné, spevácke). Spolupráca MŠ s </w:t>
      </w:r>
      <w:proofErr w:type="spellStart"/>
      <w:r w:rsidRPr="009D06D3">
        <w:rPr>
          <w:rFonts w:ascii="Times New Roman" w:hAnsi="Times New Roman" w:cs="Times New Roman"/>
          <w:color w:val="000000"/>
          <w:sz w:val="24"/>
          <w:szCs w:val="24"/>
        </w:rPr>
        <w:t>CPPPaP</w:t>
      </w:r>
      <w:proofErr w:type="spellEnd"/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v Kežmarku je </w:t>
      </w:r>
      <w:r w:rsidR="004850E2">
        <w:rPr>
          <w:rFonts w:ascii="Times New Roman" w:hAnsi="Times New Roman" w:cs="Times New Roman"/>
          <w:color w:val="000000"/>
          <w:sz w:val="24"/>
          <w:szCs w:val="24"/>
        </w:rPr>
        <w:t xml:space="preserve">veľmi 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dobrá. MŠ zverejňovala svoje aktivity, dianie v MŠ na webovom sídle školy.</w:t>
      </w:r>
      <w:r w:rsidR="0096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890" w:rsidRDefault="00964890" w:rsidP="0033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Integrované deti v trieda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našej MŠ, pre zodpovednú prácu</w:t>
      </w:r>
      <w:r w:rsidR="00B70246">
        <w:rPr>
          <w:rFonts w:ascii="Times New Roman" w:hAnsi="Times New Roman" w:cs="Times New Roman"/>
          <w:color w:val="000000"/>
          <w:sz w:val="24"/>
          <w:szCs w:val="24"/>
        </w:rPr>
        <w:t xml:space="preserve"> učiteliek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lásku k</w:t>
      </w:r>
      <w:r w:rsidR="00542D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>deťom</w:t>
      </w:r>
      <w:r w:rsidR="00542D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 xml:space="preserve"> bolo pozorovat</w:t>
      </w:r>
      <w:r w:rsidR="00376971">
        <w:rPr>
          <w:rFonts w:ascii="Times New Roman" w:hAnsi="Times New Roman" w:cs="Times New Roman"/>
          <w:color w:val="000000"/>
          <w:sz w:val="24"/>
          <w:szCs w:val="24"/>
        </w:rPr>
        <w:t xml:space="preserve">eľné v pokrokoch týchto detí vo </w:t>
      </w:r>
      <w:proofErr w:type="spellStart"/>
      <w:r w:rsidR="00332F49">
        <w:rPr>
          <w:rFonts w:ascii="Times New Roman" w:hAnsi="Times New Roman" w:cs="Times New Roman"/>
          <w:color w:val="000000"/>
          <w:sz w:val="24"/>
          <w:szCs w:val="24"/>
        </w:rPr>
        <w:t>výchovno</w:t>
      </w:r>
      <w:proofErr w:type="spellEnd"/>
      <w:r w:rsidR="00332F49">
        <w:rPr>
          <w:rFonts w:ascii="Times New Roman" w:hAnsi="Times New Roman" w:cs="Times New Roman"/>
          <w:color w:val="000000"/>
          <w:sz w:val="24"/>
          <w:szCs w:val="24"/>
        </w:rPr>
        <w:t>- vzdelávacích výsledkoch.</w:t>
      </w:r>
    </w:p>
    <w:p w:rsidR="00117D8B" w:rsidRPr="000131DF" w:rsidRDefault="00117D8B" w:rsidP="0033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Kvalifikovanosť pedagógov a chtivosť rozširovania svojich poznatkov a odbornosti, pre dokonalosť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vzdelávacieho procesu v MŠ. Dobrá komunikatívnosť a spolupráca v rámci poradenstva si medzi učiteľkami, pri skvalitňovaní prace s</w:t>
      </w:r>
      <w:r w:rsidR="008C166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deťmi</w:t>
      </w:r>
      <w:r w:rsidR="008C1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B46" w:rsidRDefault="003A1885" w:rsidP="0033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Nedostatky: </w:t>
      </w:r>
      <w:r w:rsidR="009A0D53">
        <w:rPr>
          <w:rFonts w:ascii="Times New Roman" w:hAnsi="Times New Roman" w:cs="Times New Roman"/>
          <w:color w:val="000000"/>
          <w:sz w:val="24"/>
          <w:szCs w:val="24"/>
        </w:rPr>
        <w:t xml:space="preserve">zvýšený počet deti narušenou komunikačnou schopnosťou a zlou výslovnosťou, </w:t>
      </w:r>
    </w:p>
    <w:p w:rsidR="000131DF" w:rsidRPr="00037D45" w:rsidRDefault="003A1885" w:rsidP="0033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komunikácia</w:t>
      </w:r>
      <w:r w:rsidR="000131DF"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jednoduch</w:t>
      </w:r>
      <w:r w:rsidR="004850E2">
        <w:rPr>
          <w:rFonts w:ascii="Times New Roman" w:hAnsi="Times New Roman" w:cs="Times New Roman"/>
          <w:color w:val="000000"/>
          <w:sz w:val="24"/>
          <w:szCs w:val="24"/>
        </w:rPr>
        <w:t>ými vetami, jednoslovné odpovede,</w:t>
      </w:r>
      <w:r w:rsidR="009D06D3">
        <w:rPr>
          <w:rFonts w:ascii="Times New Roman" w:hAnsi="Times New Roman" w:cs="Times New Roman"/>
          <w:color w:val="000000"/>
          <w:sz w:val="24"/>
          <w:szCs w:val="24"/>
        </w:rPr>
        <w:t xml:space="preserve"> chudobná slovná zásoba.</w:t>
      </w:r>
      <w:r w:rsidR="00485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F15">
        <w:rPr>
          <w:rFonts w:ascii="Times New Roman" w:hAnsi="Times New Roman" w:cs="Times New Roman"/>
          <w:bCs/>
          <w:sz w:val="24"/>
          <w:szCs w:val="24"/>
        </w:rPr>
        <w:t>Nedostatočný školský dvor pre potreby detí všetkých tried.</w:t>
      </w:r>
      <w:r w:rsidR="009D06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31DF" w:rsidRPr="000131DF" w:rsidRDefault="000131DF" w:rsidP="0033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="00B210CD">
        <w:rPr>
          <w:rFonts w:ascii="Times New Roman" w:hAnsi="Times New Roman" w:cs="Times New Roman"/>
          <w:color w:val="000000"/>
          <w:sz w:val="24"/>
          <w:szCs w:val="24"/>
        </w:rPr>
        <w:t xml:space="preserve">atrenia: </w:t>
      </w:r>
      <w:r w:rsidR="00037D45">
        <w:rPr>
          <w:rFonts w:ascii="Times New Roman" w:hAnsi="Times New Roman" w:cs="Times New Roman"/>
          <w:color w:val="000000"/>
          <w:sz w:val="24"/>
          <w:szCs w:val="24"/>
        </w:rPr>
        <w:t xml:space="preserve">Upevňovať návyky  stolovania v námetových hrách a používať pozitívnu </w:t>
      </w:r>
      <w:proofErr w:type="spellStart"/>
      <w:r w:rsidR="00037D45">
        <w:rPr>
          <w:rFonts w:ascii="Times New Roman" w:hAnsi="Times New Roman" w:cs="Times New Roman"/>
          <w:color w:val="000000"/>
          <w:sz w:val="24"/>
          <w:szCs w:val="24"/>
        </w:rPr>
        <w:t>stimulá</w:t>
      </w:r>
      <w:r w:rsidR="00ED2F15">
        <w:rPr>
          <w:rFonts w:ascii="Times New Roman" w:hAnsi="Times New Roman" w:cs="Times New Roman"/>
          <w:color w:val="000000"/>
          <w:sz w:val="24"/>
          <w:szCs w:val="24"/>
        </w:rPr>
        <w:t>-ciu</w:t>
      </w:r>
      <w:proofErr w:type="spellEnd"/>
      <w:r w:rsidR="00ED2F15">
        <w:rPr>
          <w:rFonts w:ascii="Times New Roman" w:hAnsi="Times New Roman" w:cs="Times New Roman"/>
          <w:color w:val="000000"/>
          <w:sz w:val="24"/>
          <w:szCs w:val="24"/>
        </w:rPr>
        <w:t>, hodnotenie</w:t>
      </w:r>
      <w:r w:rsidR="000873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2F15">
        <w:rPr>
          <w:rFonts w:ascii="Times New Roman" w:hAnsi="Times New Roman" w:cs="Times New Roman"/>
          <w:color w:val="000000"/>
          <w:sz w:val="24"/>
          <w:szCs w:val="24"/>
        </w:rPr>
        <w:t xml:space="preserve"> či odmenu.</w:t>
      </w:r>
      <w:r w:rsidR="008C1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F15">
        <w:rPr>
          <w:rFonts w:ascii="Times New Roman" w:hAnsi="Times New Roman" w:cs="Times New Roman"/>
          <w:color w:val="000000"/>
          <w:sz w:val="24"/>
          <w:szCs w:val="24"/>
        </w:rPr>
        <w:t>Naďalej venovať pozornosť získavaniu komunikatívnych zručností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 xml:space="preserve"> vzdelávaním, využívaním a vytvá</w:t>
      </w:r>
      <w:r w:rsidR="00ED2F15">
        <w:rPr>
          <w:rFonts w:ascii="Times New Roman" w:hAnsi="Times New Roman" w:cs="Times New Roman"/>
          <w:color w:val="000000"/>
          <w:sz w:val="24"/>
          <w:szCs w:val="24"/>
        </w:rPr>
        <w:t>raním nových pomôcok</w:t>
      </w:r>
      <w:r w:rsidR="006F5E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31DF" w:rsidRPr="000131DF" w:rsidRDefault="000131DF" w:rsidP="00F201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DF" w:rsidRPr="000131DF" w:rsidRDefault="002B6714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6323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0131DF" w:rsidRPr="002B6714" w:rsidRDefault="000131DF" w:rsidP="002B6714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informácie o spolupráci s rodičmi, o poskytovaní služieb </w:t>
      </w:r>
    </w:p>
    <w:p w:rsidR="000131DF" w:rsidRDefault="000131DF" w:rsidP="00607F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Učiteľky poskytovali rodičom podľa potreby a ic</w:t>
      </w:r>
      <w:r w:rsidR="003A1885">
        <w:rPr>
          <w:rFonts w:ascii="Times New Roman" w:hAnsi="Times New Roman" w:cs="Times New Roman"/>
          <w:color w:val="000000"/>
          <w:sz w:val="24"/>
          <w:szCs w:val="24"/>
        </w:rPr>
        <w:t>h záujmu odborné poradenstvo tý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kajúce sa výchovy a vzdelávania detí; správania sa</w:t>
      </w:r>
      <w:r w:rsidR="003A1885">
        <w:rPr>
          <w:rFonts w:ascii="Times New Roman" w:hAnsi="Times New Roman" w:cs="Times New Roman"/>
          <w:color w:val="000000"/>
          <w:sz w:val="24"/>
          <w:szCs w:val="24"/>
        </w:rPr>
        <w:t xml:space="preserve"> detí; v nutných prípadoch navr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hovali spoluprácu s </w:t>
      </w:r>
      <w:proofErr w:type="spellStart"/>
      <w:r w:rsidRPr="000131DF">
        <w:rPr>
          <w:rFonts w:ascii="Times New Roman" w:hAnsi="Times New Roman" w:cs="Times New Roman"/>
          <w:color w:val="000000"/>
          <w:sz w:val="24"/>
          <w:szCs w:val="24"/>
        </w:rPr>
        <w:t>CPPPaP</w:t>
      </w:r>
      <w:proofErr w:type="spellEnd"/>
      <w:r w:rsidRPr="000131DF">
        <w:rPr>
          <w:rFonts w:ascii="Times New Roman" w:hAnsi="Times New Roman" w:cs="Times New Roman"/>
          <w:color w:val="000000"/>
          <w:sz w:val="24"/>
          <w:szCs w:val="24"/>
        </w:rPr>
        <w:t>; dbali o skvalitňovanie individuálneho prístupu k deťom s odloženou povinnou školskou dochádzkou. Učiteľk</w:t>
      </w:r>
      <w:r w:rsidR="003A1885">
        <w:rPr>
          <w:rFonts w:ascii="Times New Roman" w:hAnsi="Times New Roman" w:cs="Times New Roman"/>
          <w:color w:val="000000"/>
          <w:sz w:val="24"/>
          <w:szCs w:val="24"/>
        </w:rPr>
        <w:t>y viedli s rodičmi detí predško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lákov osobné pohovory o</w:t>
      </w:r>
      <w:r w:rsidR="000873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A188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131DF">
        <w:rPr>
          <w:rFonts w:ascii="Times New Roman" w:hAnsi="Times New Roman" w:cs="Times New Roman"/>
          <w:color w:val="000000"/>
          <w:sz w:val="24"/>
          <w:szCs w:val="24"/>
        </w:rPr>
        <w:t>dosia</w:t>
      </w:r>
      <w:r w:rsidR="003A1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hnutej</w:t>
      </w:r>
      <w:proofErr w:type="spellEnd"/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úrovni školskej pripravenosti a zrelosti detí. Rodičia mali možnosť konzultovať </w:t>
      </w:r>
      <w:r w:rsidR="00607F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problémy logopedického charakteru so školskou logopedičkou. O akciách, aktivitách a dianí </w:t>
      </w:r>
      <w:r w:rsidR="00607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v MŠ sme rodičov pravidelne inform</w:t>
      </w:r>
      <w:r w:rsidR="009F4206">
        <w:rPr>
          <w:rFonts w:ascii="Times New Roman" w:hAnsi="Times New Roman" w:cs="Times New Roman"/>
          <w:color w:val="000000"/>
          <w:sz w:val="24"/>
          <w:szCs w:val="24"/>
        </w:rPr>
        <w:t>ovali prostredníc</w:t>
      </w:r>
      <w:r w:rsidR="00B210CD">
        <w:rPr>
          <w:rFonts w:ascii="Times New Roman" w:hAnsi="Times New Roman" w:cs="Times New Roman"/>
          <w:color w:val="000000"/>
          <w:sz w:val="24"/>
          <w:szCs w:val="24"/>
        </w:rPr>
        <w:t>tvom násteniek a webového sídla</w:t>
      </w:r>
      <w:r w:rsidR="009F4206">
        <w:rPr>
          <w:rFonts w:ascii="Times New Roman" w:hAnsi="Times New Roman" w:cs="Times New Roman"/>
          <w:color w:val="000000"/>
          <w:sz w:val="24"/>
          <w:szCs w:val="24"/>
        </w:rPr>
        <w:t xml:space="preserve"> školy.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1B3" w:rsidRPr="000131DF" w:rsidRDefault="004371B3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DF" w:rsidRDefault="000131DF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367F" w:rsidRDefault="00A3367F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DF" w:rsidRDefault="000131DF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B95" w:rsidRDefault="00D26B95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B95" w:rsidRDefault="00D26B95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B95" w:rsidRDefault="00D26B95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B95" w:rsidRDefault="00D26B95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B95" w:rsidRDefault="00D26B95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4F25" w:rsidRDefault="005C4F25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4F25" w:rsidRDefault="005C4F25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B95" w:rsidRDefault="00D26B95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B95" w:rsidRDefault="00D26B95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B95" w:rsidRDefault="00D26B95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73D9" w:rsidRDefault="007F52B8" w:rsidP="00934AB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934ABE">
        <w:rPr>
          <w:rFonts w:ascii="Times New Roman" w:hAnsi="Times New Roman" w:cs="Times New Roman"/>
        </w:rPr>
        <w:t>ZÁVER</w:t>
      </w:r>
    </w:p>
    <w:p w:rsidR="000131DF" w:rsidRPr="0014616F" w:rsidRDefault="007F52B8" w:rsidP="001461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D9">
        <w:rPr>
          <w:rFonts w:ascii="Times New Roman" w:hAnsi="Times New Roman" w:cs="Times New Roman"/>
          <w:sz w:val="24"/>
          <w:szCs w:val="24"/>
        </w:rPr>
        <w:t xml:space="preserve"> </w:t>
      </w:r>
      <w:r w:rsidRPr="0014616F">
        <w:rPr>
          <w:rFonts w:ascii="Times New Roman" w:hAnsi="Times New Roman" w:cs="Times New Roman"/>
          <w:sz w:val="24"/>
          <w:szCs w:val="24"/>
        </w:rPr>
        <w:t xml:space="preserve">Na základe hodnotenia školského roka môžem konštatovať, že </w:t>
      </w:r>
      <w:proofErr w:type="spellStart"/>
      <w:r w:rsidRPr="0014616F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14616F">
        <w:rPr>
          <w:rFonts w:ascii="Times New Roman" w:hAnsi="Times New Roman" w:cs="Times New Roman"/>
          <w:sz w:val="24"/>
          <w:szCs w:val="24"/>
        </w:rPr>
        <w:t xml:space="preserve"> – vzdelávací proces v našej materskej škole má jednoznačne kvalitatív</w:t>
      </w:r>
      <w:r w:rsidR="0014616F" w:rsidRPr="0014616F">
        <w:rPr>
          <w:rFonts w:ascii="Times New Roman" w:hAnsi="Times New Roman" w:cs="Times New Roman"/>
          <w:sz w:val="24"/>
          <w:szCs w:val="24"/>
        </w:rPr>
        <w:t xml:space="preserve">ne vzostupnú tendenciu. Zákonní </w:t>
      </w:r>
      <w:r w:rsidRPr="0014616F">
        <w:rPr>
          <w:rFonts w:ascii="Times New Roman" w:hAnsi="Times New Roman" w:cs="Times New Roman"/>
          <w:sz w:val="24"/>
          <w:szCs w:val="24"/>
        </w:rPr>
        <w:t xml:space="preserve">zástupcovia detí vysoko hodnotili prístup k deťom, úroveň pripravenosti detí na primárne vzdelávanie a množstvo aktivít zrealizovaných pre deti a s deťmi. </w:t>
      </w:r>
      <w:r w:rsidR="002B6714">
        <w:rPr>
          <w:rFonts w:ascii="Times New Roman" w:hAnsi="Times New Roman" w:cs="Times New Roman"/>
          <w:sz w:val="24"/>
          <w:szCs w:val="24"/>
        </w:rPr>
        <w:t>V</w:t>
      </w:r>
      <w:r w:rsidRPr="0014616F">
        <w:rPr>
          <w:rFonts w:ascii="Times New Roman" w:hAnsi="Times New Roman" w:cs="Times New Roman"/>
          <w:sz w:val="24"/>
          <w:szCs w:val="24"/>
        </w:rPr>
        <w:t xml:space="preserve">eľmi kladne </w:t>
      </w:r>
      <w:r w:rsidR="002B6714">
        <w:rPr>
          <w:rFonts w:ascii="Times New Roman" w:hAnsi="Times New Roman" w:cs="Times New Roman"/>
          <w:sz w:val="24"/>
          <w:szCs w:val="24"/>
        </w:rPr>
        <w:t xml:space="preserve">hodnotím celkovú </w:t>
      </w:r>
      <w:r w:rsidRPr="0014616F">
        <w:rPr>
          <w:rFonts w:ascii="Times New Roman" w:hAnsi="Times New Roman" w:cs="Times New Roman"/>
          <w:sz w:val="24"/>
          <w:szCs w:val="24"/>
        </w:rPr>
        <w:t xml:space="preserve"> klímu v škole a vzájomnú spoluprácu zamestnancov, čo sa priaznivo odzrkadlilo aj na pohode detí a priaznivých podmienkach pre ich vzdelávanie.</w:t>
      </w:r>
      <w:r w:rsidR="002B6714">
        <w:rPr>
          <w:rFonts w:ascii="Times New Roman" w:hAnsi="Times New Roman" w:cs="Times New Roman"/>
          <w:sz w:val="24"/>
          <w:szCs w:val="24"/>
        </w:rPr>
        <w:t xml:space="preserve"> Učiteľky, aj naďalej chcú rozvíjať svoj profesijní rozvoj a </w:t>
      </w:r>
      <w:r w:rsidR="005C4F25">
        <w:rPr>
          <w:rFonts w:ascii="Times New Roman" w:hAnsi="Times New Roman" w:cs="Times New Roman"/>
          <w:sz w:val="24"/>
          <w:szCs w:val="24"/>
        </w:rPr>
        <w:t>prá</w:t>
      </w:r>
      <w:r w:rsidR="009A0D53">
        <w:rPr>
          <w:rFonts w:ascii="Times New Roman" w:hAnsi="Times New Roman" w:cs="Times New Roman"/>
          <w:sz w:val="24"/>
          <w:szCs w:val="24"/>
        </w:rPr>
        <w:t>cu</w:t>
      </w:r>
      <w:r w:rsidR="002B6714">
        <w:rPr>
          <w:rFonts w:ascii="Times New Roman" w:hAnsi="Times New Roman" w:cs="Times New Roman"/>
          <w:sz w:val="24"/>
          <w:szCs w:val="24"/>
        </w:rPr>
        <w:t xml:space="preserve"> v tímoch. </w:t>
      </w:r>
    </w:p>
    <w:p w:rsidR="005D01F9" w:rsidRDefault="005D01F9" w:rsidP="008D4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4" w:rsidRDefault="002B6714" w:rsidP="008D4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4" w:rsidRPr="008D4B44" w:rsidRDefault="002B6714" w:rsidP="008D4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1F9" w:rsidRDefault="005D01F9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6714" w:rsidRDefault="002B6714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6714" w:rsidRDefault="002B6714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6714" w:rsidRDefault="002B6714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6714" w:rsidRDefault="002B6714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6714" w:rsidRDefault="002B6714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D01F9" w:rsidRPr="000131DF" w:rsidRDefault="005D01F9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3334" w:rsidRPr="00B3313D" w:rsidRDefault="00332F49" w:rsidP="00C93334">
      <w:pPr>
        <w:pStyle w:val="Default"/>
      </w:pPr>
      <w:r>
        <w:t xml:space="preserve">V Lendaku, </w:t>
      </w:r>
      <w:r w:rsidR="001341F5">
        <w:t>04</w:t>
      </w:r>
      <w:r w:rsidR="00934ABE">
        <w:t>.07</w:t>
      </w:r>
      <w:r w:rsidR="001341F5">
        <w:t>.2023</w:t>
      </w:r>
      <w:bookmarkStart w:id="1" w:name="_GoBack"/>
      <w:bookmarkEnd w:id="1"/>
      <w:r w:rsidR="00C93334">
        <w:t xml:space="preserve">                                                                    </w:t>
      </w:r>
      <w:r>
        <w:t>Mgr</w:t>
      </w:r>
      <w:r w:rsidR="00CE39E2">
        <w:t xml:space="preserve">. </w:t>
      </w:r>
      <w:proofErr w:type="spellStart"/>
      <w:r w:rsidR="00CE39E2">
        <w:t>Galliková</w:t>
      </w:r>
      <w:proofErr w:type="spellEnd"/>
      <w:r w:rsidR="00CE39E2">
        <w:t xml:space="preserve"> Zuzana</w:t>
      </w:r>
    </w:p>
    <w:p w:rsidR="00C93334" w:rsidRPr="00B3313D" w:rsidRDefault="00C93334" w:rsidP="00C93334">
      <w:pPr>
        <w:pStyle w:val="Default"/>
      </w:pPr>
      <w:r w:rsidRPr="00B3313D">
        <w:t xml:space="preserve">                                                                                              </w:t>
      </w:r>
      <w:r w:rsidR="00011994">
        <w:t xml:space="preserve">          </w:t>
      </w:r>
      <w:r w:rsidRPr="00B3313D">
        <w:t xml:space="preserve">zástupkyňa </w:t>
      </w:r>
      <w:r w:rsidR="00011994">
        <w:t xml:space="preserve">pre </w:t>
      </w:r>
      <w:r w:rsidRPr="00B3313D">
        <w:t>MŠ</w:t>
      </w:r>
    </w:p>
    <w:p w:rsidR="000131DF" w:rsidRPr="000131DF" w:rsidRDefault="000131DF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0E" w:rsidRDefault="0064160E" w:rsidP="006416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31DF" w:rsidRDefault="000131DF" w:rsidP="000131DF">
      <w:pPr>
        <w:rPr>
          <w:rFonts w:ascii="Times New Roman" w:hAnsi="Times New Roman" w:cs="Times New Roman"/>
          <w:bCs/>
          <w:sz w:val="24"/>
          <w:szCs w:val="24"/>
        </w:rPr>
      </w:pPr>
    </w:p>
    <w:p w:rsidR="004371B3" w:rsidRDefault="004371B3" w:rsidP="000131DF">
      <w:pPr>
        <w:rPr>
          <w:rFonts w:ascii="Times New Roman" w:hAnsi="Times New Roman" w:cs="Times New Roman"/>
          <w:bCs/>
          <w:sz w:val="24"/>
          <w:szCs w:val="24"/>
        </w:rPr>
      </w:pPr>
    </w:p>
    <w:p w:rsidR="000131DF" w:rsidRPr="000131DF" w:rsidRDefault="000131DF" w:rsidP="000131DF">
      <w:pPr>
        <w:rPr>
          <w:rFonts w:ascii="Times New Roman" w:hAnsi="Times New Roman" w:cs="Times New Roman"/>
          <w:sz w:val="24"/>
          <w:szCs w:val="24"/>
        </w:rPr>
      </w:pPr>
    </w:p>
    <w:p w:rsidR="00A61ABD" w:rsidRDefault="00A61ABD" w:rsidP="00A61A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1ABD" w:rsidRDefault="00A61ABD" w:rsidP="00A61A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1ABD" w:rsidRDefault="00A61ABD" w:rsidP="00A61A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1ABD" w:rsidRDefault="00A61ABD" w:rsidP="00A61A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37E4" w:rsidRPr="002B6714" w:rsidRDefault="00A3367F" w:rsidP="002B6714">
      <w:pPr>
        <w:rPr>
          <w:rFonts w:ascii="Times New Roman" w:hAnsi="Times New Roman" w:cs="Times New Roman"/>
        </w:rPr>
      </w:pPr>
      <w:r w:rsidRPr="003463E6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B6714">
        <w:rPr>
          <w:rFonts w:ascii="Times New Roman" w:hAnsi="Times New Roman" w:cs="Times New Roman"/>
        </w:rPr>
        <w:t xml:space="preserve">                 </w:t>
      </w:r>
    </w:p>
    <w:sectPr w:rsidR="00C337E4" w:rsidRPr="002B6714" w:rsidSect="00314C9E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2D" w:rsidRDefault="00D72B2D" w:rsidP="00283668">
      <w:pPr>
        <w:spacing w:after="0" w:line="240" w:lineRule="auto"/>
      </w:pPr>
      <w:r>
        <w:separator/>
      </w:r>
    </w:p>
  </w:endnote>
  <w:endnote w:type="continuationSeparator" w:id="0">
    <w:p w:rsidR="00D72B2D" w:rsidRDefault="00D72B2D" w:rsidP="0028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841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39B" w:rsidRDefault="0088739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8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739B" w:rsidRDefault="008873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2D" w:rsidRDefault="00D72B2D" w:rsidP="00283668">
      <w:pPr>
        <w:spacing w:after="0" w:line="240" w:lineRule="auto"/>
      </w:pPr>
      <w:r>
        <w:separator/>
      </w:r>
    </w:p>
  </w:footnote>
  <w:footnote w:type="continuationSeparator" w:id="0">
    <w:p w:rsidR="00D72B2D" w:rsidRDefault="00D72B2D" w:rsidP="0028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C2C792"/>
    <w:multiLevelType w:val="hybridMultilevel"/>
    <w:tmpl w:val="654B41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690D2C"/>
    <w:multiLevelType w:val="hybridMultilevel"/>
    <w:tmpl w:val="FB79E8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5C2711"/>
    <w:multiLevelType w:val="hybridMultilevel"/>
    <w:tmpl w:val="84EAD0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C80165B"/>
    <w:multiLevelType w:val="hybridMultilevel"/>
    <w:tmpl w:val="EE75F2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4A97AE7"/>
    <w:multiLevelType w:val="hybridMultilevel"/>
    <w:tmpl w:val="3F182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4E0AEB"/>
    <w:multiLevelType w:val="hybridMultilevel"/>
    <w:tmpl w:val="59B42B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D6209A"/>
    <w:multiLevelType w:val="hybridMultilevel"/>
    <w:tmpl w:val="D5582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0E419"/>
    <w:multiLevelType w:val="hybridMultilevel"/>
    <w:tmpl w:val="01EA11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F751C9"/>
    <w:multiLevelType w:val="hybridMultilevel"/>
    <w:tmpl w:val="CAFA8410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0BD05C70"/>
    <w:multiLevelType w:val="hybridMultilevel"/>
    <w:tmpl w:val="F0B61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C262C"/>
    <w:multiLevelType w:val="hybridMultilevel"/>
    <w:tmpl w:val="2A22C7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D54ED0"/>
    <w:multiLevelType w:val="hybridMultilevel"/>
    <w:tmpl w:val="005E503E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16CF2C25"/>
    <w:multiLevelType w:val="hybridMultilevel"/>
    <w:tmpl w:val="0C9C3B14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1BAB268A"/>
    <w:multiLevelType w:val="hybridMultilevel"/>
    <w:tmpl w:val="3F644946"/>
    <w:lvl w:ilvl="0" w:tplc="891807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552CB"/>
    <w:multiLevelType w:val="hybridMultilevel"/>
    <w:tmpl w:val="A1247112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1E914B94"/>
    <w:multiLevelType w:val="multilevel"/>
    <w:tmpl w:val="6E90E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90" w:hanging="123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59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6">
    <w:nsid w:val="200C2DAB"/>
    <w:multiLevelType w:val="hybridMultilevel"/>
    <w:tmpl w:val="483A2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3C7F0"/>
    <w:multiLevelType w:val="hybridMultilevel"/>
    <w:tmpl w:val="96E219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1091274"/>
    <w:multiLevelType w:val="hybridMultilevel"/>
    <w:tmpl w:val="9B580872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21AC6B70"/>
    <w:multiLevelType w:val="hybridMultilevel"/>
    <w:tmpl w:val="2BB5AA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4A8F442"/>
    <w:multiLevelType w:val="hybridMultilevel"/>
    <w:tmpl w:val="54A1D7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582D1FF"/>
    <w:multiLevelType w:val="hybridMultilevel"/>
    <w:tmpl w:val="AD71A3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04D3370"/>
    <w:multiLevelType w:val="hybridMultilevel"/>
    <w:tmpl w:val="345C2D4E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30CB05D4"/>
    <w:multiLevelType w:val="hybridMultilevel"/>
    <w:tmpl w:val="55200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E78C1"/>
    <w:multiLevelType w:val="hybridMultilevel"/>
    <w:tmpl w:val="7E3055DA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349F31D0"/>
    <w:multiLevelType w:val="hybridMultilevel"/>
    <w:tmpl w:val="7D8498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53D10D0"/>
    <w:multiLevelType w:val="hybridMultilevel"/>
    <w:tmpl w:val="5AD04BD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5E8548D"/>
    <w:multiLevelType w:val="hybridMultilevel"/>
    <w:tmpl w:val="BF54B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111FC6"/>
    <w:multiLevelType w:val="hybridMultilevel"/>
    <w:tmpl w:val="5F57DC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AF209AE"/>
    <w:multiLevelType w:val="hybridMultilevel"/>
    <w:tmpl w:val="18908B38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42C66FB5"/>
    <w:multiLevelType w:val="hybridMultilevel"/>
    <w:tmpl w:val="30244EB8"/>
    <w:lvl w:ilvl="0" w:tplc="7952B61E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EE1F6D"/>
    <w:multiLevelType w:val="hybridMultilevel"/>
    <w:tmpl w:val="FF064336"/>
    <w:lvl w:ilvl="0" w:tplc="AEFC9FC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3" w:hanging="360"/>
      </w:pPr>
    </w:lvl>
    <w:lvl w:ilvl="2" w:tplc="041B001B" w:tentative="1">
      <w:start w:val="1"/>
      <w:numFmt w:val="lowerRoman"/>
      <w:lvlText w:val="%3."/>
      <w:lvlJc w:val="right"/>
      <w:pPr>
        <w:ind w:left="1793" w:hanging="180"/>
      </w:pPr>
    </w:lvl>
    <w:lvl w:ilvl="3" w:tplc="041B000F" w:tentative="1">
      <w:start w:val="1"/>
      <w:numFmt w:val="decimal"/>
      <w:lvlText w:val="%4."/>
      <w:lvlJc w:val="left"/>
      <w:pPr>
        <w:ind w:left="2513" w:hanging="360"/>
      </w:pPr>
    </w:lvl>
    <w:lvl w:ilvl="4" w:tplc="041B0019" w:tentative="1">
      <w:start w:val="1"/>
      <w:numFmt w:val="lowerLetter"/>
      <w:lvlText w:val="%5."/>
      <w:lvlJc w:val="left"/>
      <w:pPr>
        <w:ind w:left="3233" w:hanging="360"/>
      </w:pPr>
    </w:lvl>
    <w:lvl w:ilvl="5" w:tplc="041B001B" w:tentative="1">
      <w:start w:val="1"/>
      <w:numFmt w:val="lowerRoman"/>
      <w:lvlText w:val="%6."/>
      <w:lvlJc w:val="right"/>
      <w:pPr>
        <w:ind w:left="3953" w:hanging="180"/>
      </w:pPr>
    </w:lvl>
    <w:lvl w:ilvl="6" w:tplc="041B000F" w:tentative="1">
      <w:start w:val="1"/>
      <w:numFmt w:val="decimal"/>
      <w:lvlText w:val="%7."/>
      <w:lvlJc w:val="left"/>
      <w:pPr>
        <w:ind w:left="4673" w:hanging="360"/>
      </w:pPr>
    </w:lvl>
    <w:lvl w:ilvl="7" w:tplc="041B0019" w:tentative="1">
      <w:start w:val="1"/>
      <w:numFmt w:val="lowerLetter"/>
      <w:lvlText w:val="%8."/>
      <w:lvlJc w:val="left"/>
      <w:pPr>
        <w:ind w:left="5393" w:hanging="360"/>
      </w:pPr>
    </w:lvl>
    <w:lvl w:ilvl="8" w:tplc="041B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2">
    <w:nsid w:val="45DF48DF"/>
    <w:multiLevelType w:val="hybridMultilevel"/>
    <w:tmpl w:val="11484B00"/>
    <w:lvl w:ilvl="0" w:tplc="3FFC2044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48BE70A5"/>
    <w:multiLevelType w:val="hybridMultilevel"/>
    <w:tmpl w:val="48067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351CA4"/>
    <w:multiLevelType w:val="hybridMultilevel"/>
    <w:tmpl w:val="98DA928E"/>
    <w:lvl w:ilvl="0" w:tplc="1CEAC238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3" w:hanging="360"/>
      </w:pPr>
    </w:lvl>
    <w:lvl w:ilvl="2" w:tplc="041B001B" w:tentative="1">
      <w:start w:val="1"/>
      <w:numFmt w:val="lowerRoman"/>
      <w:lvlText w:val="%3."/>
      <w:lvlJc w:val="right"/>
      <w:pPr>
        <w:ind w:left="2153" w:hanging="180"/>
      </w:pPr>
    </w:lvl>
    <w:lvl w:ilvl="3" w:tplc="041B000F" w:tentative="1">
      <w:start w:val="1"/>
      <w:numFmt w:val="decimal"/>
      <w:lvlText w:val="%4."/>
      <w:lvlJc w:val="left"/>
      <w:pPr>
        <w:ind w:left="2873" w:hanging="360"/>
      </w:pPr>
    </w:lvl>
    <w:lvl w:ilvl="4" w:tplc="041B0019" w:tentative="1">
      <w:start w:val="1"/>
      <w:numFmt w:val="lowerLetter"/>
      <w:lvlText w:val="%5."/>
      <w:lvlJc w:val="left"/>
      <w:pPr>
        <w:ind w:left="3593" w:hanging="360"/>
      </w:pPr>
    </w:lvl>
    <w:lvl w:ilvl="5" w:tplc="041B001B" w:tentative="1">
      <w:start w:val="1"/>
      <w:numFmt w:val="lowerRoman"/>
      <w:lvlText w:val="%6."/>
      <w:lvlJc w:val="right"/>
      <w:pPr>
        <w:ind w:left="4313" w:hanging="180"/>
      </w:pPr>
    </w:lvl>
    <w:lvl w:ilvl="6" w:tplc="041B000F" w:tentative="1">
      <w:start w:val="1"/>
      <w:numFmt w:val="decimal"/>
      <w:lvlText w:val="%7."/>
      <w:lvlJc w:val="left"/>
      <w:pPr>
        <w:ind w:left="5033" w:hanging="360"/>
      </w:pPr>
    </w:lvl>
    <w:lvl w:ilvl="7" w:tplc="041B0019" w:tentative="1">
      <w:start w:val="1"/>
      <w:numFmt w:val="lowerLetter"/>
      <w:lvlText w:val="%8."/>
      <w:lvlJc w:val="left"/>
      <w:pPr>
        <w:ind w:left="5753" w:hanging="360"/>
      </w:pPr>
    </w:lvl>
    <w:lvl w:ilvl="8" w:tplc="041B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A45785A"/>
    <w:multiLevelType w:val="hybridMultilevel"/>
    <w:tmpl w:val="D68440B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4C6046CD"/>
    <w:multiLevelType w:val="hybridMultilevel"/>
    <w:tmpl w:val="5A700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A0AF4"/>
    <w:multiLevelType w:val="hybridMultilevel"/>
    <w:tmpl w:val="70C47D82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>
    <w:nsid w:val="50080659"/>
    <w:multiLevelType w:val="hybridMultilevel"/>
    <w:tmpl w:val="3F2C0B02"/>
    <w:lvl w:ilvl="0" w:tplc="C2E8BEEE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2358DA"/>
    <w:multiLevelType w:val="hybridMultilevel"/>
    <w:tmpl w:val="DCE27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E76057"/>
    <w:multiLevelType w:val="hybridMultilevel"/>
    <w:tmpl w:val="3C76F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3B05FC"/>
    <w:multiLevelType w:val="hybridMultilevel"/>
    <w:tmpl w:val="4F5872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C7D793B"/>
    <w:multiLevelType w:val="hybridMultilevel"/>
    <w:tmpl w:val="B49AF392"/>
    <w:lvl w:ilvl="0" w:tplc="C31A4F52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1636443"/>
    <w:multiLevelType w:val="hybridMultilevel"/>
    <w:tmpl w:val="95569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051BE5"/>
    <w:multiLevelType w:val="hybridMultilevel"/>
    <w:tmpl w:val="8F02B9AA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5">
    <w:nsid w:val="68C1733D"/>
    <w:multiLevelType w:val="hybridMultilevel"/>
    <w:tmpl w:val="539273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0206A2"/>
    <w:multiLevelType w:val="hybridMultilevel"/>
    <w:tmpl w:val="B516B802"/>
    <w:lvl w:ilvl="0" w:tplc="481489D4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3E9E4C"/>
    <w:multiLevelType w:val="hybridMultilevel"/>
    <w:tmpl w:val="77922D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8844487"/>
    <w:multiLevelType w:val="hybridMultilevel"/>
    <w:tmpl w:val="D3FC2A24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9">
    <w:nsid w:val="7DB436A7"/>
    <w:multiLevelType w:val="hybridMultilevel"/>
    <w:tmpl w:val="F4808EA8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15"/>
  </w:num>
  <w:num w:numId="4">
    <w:abstractNumId w:val="0"/>
  </w:num>
  <w:num w:numId="5">
    <w:abstractNumId w:val="22"/>
  </w:num>
  <w:num w:numId="6">
    <w:abstractNumId w:val="21"/>
  </w:num>
  <w:num w:numId="7">
    <w:abstractNumId w:val="44"/>
  </w:num>
  <w:num w:numId="8">
    <w:abstractNumId w:val="48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37"/>
  </w:num>
  <w:num w:numId="16">
    <w:abstractNumId w:val="2"/>
  </w:num>
  <w:num w:numId="17">
    <w:abstractNumId w:val="49"/>
  </w:num>
  <w:num w:numId="18">
    <w:abstractNumId w:val="25"/>
  </w:num>
  <w:num w:numId="19">
    <w:abstractNumId w:val="41"/>
  </w:num>
  <w:num w:numId="20">
    <w:abstractNumId w:val="14"/>
  </w:num>
  <w:num w:numId="21">
    <w:abstractNumId w:val="3"/>
  </w:num>
  <w:num w:numId="22">
    <w:abstractNumId w:val="11"/>
  </w:num>
  <w:num w:numId="23">
    <w:abstractNumId w:val="28"/>
  </w:num>
  <w:num w:numId="24">
    <w:abstractNumId w:val="18"/>
  </w:num>
  <w:num w:numId="25">
    <w:abstractNumId w:val="7"/>
  </w:num>
  <w:num w:numId="26">
    <w:abstractNumId w:val="29"/>
  </w:num>
  <w:num w:numId="27">
    <w:abstractNumId w:val="24"/>
  </w:num>
  <w:num w:numId="28">
    <w:abstractNumId w:val="19"/>
  </w:num>
  <w:num w:numId="29">
    <w:abstractNumId w:val="17"/>
  </w:num>
  <w:num w:numId="30">
    <w:abstractNumId w:val="47"/>
  </w:num>
  <w:num w:numId="31">
    <w:abstractNumId w:val="20"/>
  </w:num>
  <w:num w:numId="32">
    <w:abstractNumId w:val="34"/>
  </w:num>
  <w:num w:numId="33">
    <w:abstractNumId w:val="32"/>
  </w:num>
  <w:num w:numId="34">
    <w:abstractNumId w:val="23"/>
  </w:num>
  <w:num w:numId="35">
    <w:abstractNumId w:val="16"/>
  </w:num>
  <w:num w:numId="36">
    <w:abstractNumId w:val="6"/>
  </w:num>
  <w:num w:numId="37">
    <w:abstractNumId w:val="43"/>
  </w:num>
  <w:num w:numId="38">
    <w:abstractNumId w:val="30"/>
  </w:num>
  <w:num w:numId="39">
    <w:abstractNumId w:val="36"/>
  </w:num>
  <w:num w:numId="40">
    <w:abstractNumId w:val="35"/>
  </w:num>
  <w:num w:numId="41">
    <w:abstractNumId w:val="26"/>
  </w:num>
  <w:num w:numId="42">
    <w:abstractNumId w:val="46"/>
  </w:num>
  <w:num w:numId="43">
    <w:abstractNumId w:val="45"/>
  </w:num>
  <w:num w:numId="44">
    <w:abstractNumId w:val="33"/>
  </w:num>
  <w:num w:numId="45">
    <w:abstractNumId w:val="27"/>
  </w:num>
  <w:num w:numId="46">
    <w:abstractNumId w:val="39"/>
  </w:num>
  <w:num w:numId="47">
    <w:abstractNumId w:val="10"/>
  </w:num>
  <w:num w:numId="48">
    <w:abstractNumId w:val="13"/>
  </w:num>
  <w:num w:numId="49">
    <w:abstractNumId w:val="38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7A"/>
    <w:rsid w:val="000041EF"/>
    <w:rsid w:val="00011994"/>
    <w:rsid w:val="000131DF"/>
    <w:rsid w:val="00034A0E"/>
    <w:rsid w:val="00035092"/>
    <w:rsid w:val="00036696"/>
    <w:rsid w:val="00037D45"/>
    <w:rsid w:val="00040AC4"/>
    <w:rsid w:val="00041546"/>
    <w:rsid w:val="00041B5B"/>
    <w:rsid w:val="00063559"/>
    <w:rsid w:val="00063BF2"/>
    <w:rsid w:val="0007553D"/>
    <w:rsid w:val="00075ABE"/>
    <w:rsid w:val="0008676A"/>
    <w:rsid w:val="000873D9"/>
    <w:rsid w:val="00087D1D"/>
    <w:rsid w:val="000A2EDB"/>
    <w:rsid w:val="000A49A1"/>
    <w:rsid w:val="000B54C3"/>
    <w:rsid w:val="000B5DE1"/>
    <w:rsid w:val="000B6EB8"/>
    <w:rsid w:val="000C3B26"/>
    <w:rsid w:val="000D4B85"/>
    <w:rsid w:val="000F0DA5"/>
    <w:rsid w:val="001028C9"/>
    <w:rsid w:val="00107461"/>
    <w:rsid w:val="00115739"/>
    <w:rsid w:val="001160E0"/>
    <w:rsid w:val="00117D8B"/>
    <w:rsid w:val="00131492"/>
    <w:rsid w:val="00132692"/>
    <w:rsid w:val="00132F30"/>
    <w:rsid w:val="001341F5"/>
    <w:rsid w:val="001363F5"/>
    <w:rsid w:val="0014616F"/>
    <w:rsid w:val="00161880"/>
    <w:rsid w:val="001828EB"/>
    <w:rsid w:val="00185A9A"/>
    <w:rsid w:val="001954AF"/>
    <w:rsid w:val="00195DF6"/>
    <w:rsid w:val="001C5601"/>
    <w:rsid w:val="001D645E"/>
    <w:rsid w:val="001E1070"/>
    <w:rsid w:val="001F0442"/>
    <w:rsid w:val="002007D6"/>
    <w:rsid w:val="0020335B"/>
    <w:rsid w:val="00205461"/>
    <w:rsid w:val="00207828"/>
    <w:rsid w:val="0021496F"/>
    <w:rsid w:val="00225425"/>
    <w:rsid w:val="00231149"/>
    <w:rsid w:val="002323B4"/>
    <w:rsid w:val="00236908"/>
    <w:rsid w:val="00241A7B"/>
    <w:rsid w:val="00242F36"/>
    <w:rsid w:val="00244007"/>
    <w:rsid w:val="00257DFE"/>
    <w:rsid w:val="002606B3"/>
    <w:rsid w:val="00264BE4"/>
    <w:rsid w:val="00283668"/>
    <w:rsid w:val="00284C8D"/>
    <w:rsid w:val="00287542"/>
    <w:rsid w:val="002936AA"/>
    <w:rsid w:val="002B3E9F"/>
    <w:rsid w:val="002B64F6"/>
    <w:rsid w:val="002B6714"/>
    <w:rsid w:val="002C208B"/>
    <w:rsid w:val="002C4937"/>
    <w:rsid w:val="002D5497"/>
    <w:rsid w:val="002D6B57"/>
    <w:rsid w:val="002E12E1"/>
    <w:rsid w:val="0031140B"/>
    <w:rsid w:val="003119FB"/>
    <w:rsid w:val="00314C9E"/>
    <w:rsid w:val="003244AE"/>
    <w:rsid w:val="00324EE2"/>
    <w:rsid w:val="00332F49"/>
    <w:rsid w:val="00342510"/>
    <w:rsid w:val="003463E6"/>
    <w:rsid w:val="00360562"/>
    <w:rsid w:val="003724CE"/>
    <w:rsid w:val="00376971"/>
    <w:rsid w:val="00383644"/>
    <w:rsid w:val="00383EDA"/>
    <w:rsid w:val="00385578"/>
    <w:rsid w:val="0039209D"/>
    <w:rsid w:val="003A1885"/>
    <w:rsid w:val="003B5F06"/>
    <w:rsid w:val="003C0830"/>
    <w:rsid w:val="003C57FA"/>
    <w:rsid w:val="003C7CB0"/>
    <w:rsid w:val="003D22C7"/>
    <w:rsid w:val="003D4EE4"/>
    <w:rsid w:val="003F0F63"/>
    <w:rsid w:val="003F4B75"/>
    <w:rsid w:val="003F5E7E"/>
    <w:rsid w:val="00412765"/>
    <w:rsid w:val="004305FF"/>
    <w:rsid w:val="004317E9"/>
    <w:rsid w:val="00433314"/>
    <w:rsid w:val="004371B3"/>
    <w:rsid w:val="00437485"/>
    <w:rsid w:val="004601B2"/>
    <w:rsid w:val="00462680"/>
    <w:rsid w:val="0047616C"/>
    <w:rsid w:val="004850E2"/>
    <w:rsid w:val="0049144F"/>
    <w:rsid w:val="004926A4"/>
    <w:rsid w:val="004B0ECC"/>
    <w:rsid w:val="004B0F94"/>
    <w:rsid w:val="004B7DD3"/>
    <w:rsid w:val="004D1BD4"/>
    <w:rsid w:val="004D5127"/>
    <w:rsid w:val="004D5A0C"/>
    <w:rsid w:val="004E3BA9"/>
    <w:rsid w:val="004E5530"/>
    <w:rsid w:val="004E6A78"/>
    <w:rsid w:val="004F0E29"/>
    <w:rsid w:val="004F3D6A"/>
    <w:rsid w:val="00524268"/>
    <w:rsid w:val="0053339B"/>
    <w:rsid w:val="00542D05"/>
    <w:rsid w:val="00547457"/>
    <w:rsid w:val="005504C4"/>
    <w:rsid w:val="00551CC3"/>
    <w:rsid w:val="00561ECF"/>
    <w:rsid w:val="00566295"/>
    <w:rsid w:val="00566367"/>
    <w:rsid w:val="00571293"/>
    <w:rsid w:val="00571532"/>
    <w:rsid w:val="005A79CC"/>
    <w:rsid w:val="005B3125"/>
    <w:rsid w:val="005B578E"/>
    <w:rsid w:val="005C4F25"/>
    <w:rsid w:val="005D01F9"/>
    <w:rsid w:val="00601B75"/>
    <w:rsid w:val="006023EA"/>
    <w:rsid w:val="00607FC5"/>
    <w:rsid w:val="00615B46"/>
    <w:rsid w:val="006323E6"/>
    <w:rsid w:val="0063418D"/>
    <w:rsid w:val="00635EC5"/>
    <w:rsid w:val="0064160E"/>
    <w:rsid w:val="00647AF2"/>
    <w:rsid w:val="00680077"/>
    <w:rsid w:val="00685175"/>
    <w:rsid w:val="00692500"/>
    <w:rsid w:val="006A2EBB"/>
    <w:rsid w:val="006B6D97"/>
    <w:rsid w:val="006C2B4C"/>
    <w:rsid w:val="006F5E9D"/>
    <w:rsid w:val="00701A56"/>
    <w:rsid w:val="00734C8E"/>
    <w:rsid w:val="007367C2"/>
    <w:rsid w:val="00764645"/>
    <w:rsid w:val="00764759"/>
    <w:rsid w:val="00767A12"/>
    <w:rsid w:val="007702CF"/>
    <w:rsid w:val="00772711"/>
    <w:rsid w:val="00785C85"/>
    <w:rsid w:val="00785EF1"/>
    <w:rsid w:val="007A02A9"/>
    <w:rsid w:val="007C27E5"/>
    <w:rsid w:val="007D6951"/>
    <w:rsid w:val="007E27AB"/>
    <w:rsid w:val="007E2AA8"/>
    <w:rsid w:val="007F0658"/>
    <w:rsid w:val="007F52B8"/>
    <w:rsid w:val="007F632A"/>
    <w:rsid w:val="00807561"/>
    <w:rsid w:val="00811233"/>
    <w:rsid w:val="00813354"/>
    <w:rsid w:val="008324C1"/>
    <w:rsid w:val="00834C1B"/>
    <w:rsid w:val="008414E4"/>
    <w:rsid w:val="008423B5"/>
    <w:rsid w:val="00870B8C"/>
    <w:rsid w:val="00872132"/>
    <w:rsid w:val="0087362E"/>
    <w:rsid w:val="00876BD1"/>
    <w:rsid w:val="0088603A"/>
    <w:rsid w:val="008866EF"/>
    <w:rsid w:val="0088739B"/>
    <w:rsid w:val="0089063E"/>
    <w:rsid w:val="008924AF"/>
    <w:rsid w:val="008941F3"/>
    <w:rsid w:val="008A5894"/>
    <w:rsid w:val="008A5E42"/>
    <w:rsid w:val="008B4553"/>
    <w:rsid w:val="008C1661"/>
    <w:rsid w:val="008C6C7A"/>
    <w:rsid w:val="008D4B44"/>
    <w:rsid w:val="008F59D5"/>
    <w:rsid w:val="008F638A"/>
    <w:rsid w:val="00900A50"/>
    <w:rsid w:val="0091632A"/>
    <w:rsid w:val="009169A6"/>
    <w:rsid w:val="00916F30"/>
    <w:rsid w:val="009240AB"/>
    <w:rsid w:val="00925646"/>
    <w:rsid w:val="00934ABE"/>
    <w:rsid w:val="009353B1"/>
    <w:rsid w:val="009475A0"/>
    <w:rsid w:val="00952D8D"/>
    <w:rsid w:val="00964890"/>
    <w:rsid w:val="00971264"/>
    <w:rsid w:val="00975F64"/>
    <w:rsid w:val="00995DD0"/>
    <w:rsid w:val="009A0D53"/>
    <w:rsid w:val="009D013C"/>
    <w:rsid w:val="009D06D3"/>
    <w:rsid w:val="009D1156"/>
    <w:rsid w:val="009D3577"/>
    <w:rsid w:val="009F4206"/>
    <w:rsid w:val="009F4415"/>
    <w:rsid w:val="00A16630"/>
    <w:rsid w:val="00A3367F"/>
    <w:rsid w:val="00A33CC4"/>
    <w:rsid w:val="00A33D86"/>
    <w:rsid w:val="00A45CEB"/>
    <w:rsid w:val="00A45DB7"/>
    <w:rsid w:val="00A527BC"/>
    <w:rsid w:val="00A61ABD"/>
    <w:rsid w:val="00A719A8"/>
    <w:rsid w:val="00A86FF5"/>
    <w:rsid w:val="00A91C88"/>
    <w:rsid w:val="00AA7FB0"/>
    <w:rsid w:val="00AC1539"/>
    <w:rsid w:val="00AC17EB"/>
    <w:rsid w:val="00AC53AC"/>
    <w:rsid w:val="00AD4AAA"/>
    <w:rsid w:val="00AF1D92"/>
    <w:rsid w:val="00B210CD"/>
    <w:rsid w:val="00B22B0F"/>
    <w:rsid w:val="00B350F3"/>
    <w:rsid w:val="00B41497"/>
    <w:rsid w:val="00B434A5"/>
    <w:rsid w:val="00B44761"/>
    <w:rsid w:val="00B50365"/>
    <w:rsid w:val="00B53B64"/>
    <w:rsid w:val="00B662BE"/>
    <w:rsid w:val="00B70246"/>
    <w:rsid w:val="00B80053"/>
    <w:rsid w:val="00B84C31"/>
    <w:rsid w:val="00B9168E"/>
    <w:rsid w:val="00B9548D"/>
    <w:rsid w:val="00BB57FC"/>
    <w:rsid w:val="00BF4BFF"/>
    <w:rsid w:val="00BF6449"/>
    <w:rsid w:val="00C12821"/>
    <w:rsid w:val="00C32486"/>
    <w:rsid w:val="00C337E4"/>
    <w:rsid w:val="00C3616E"/>
    <w:rsid w:val="00C50742"/>
    <w:rsid w:val="00C51A9D"/>
    <w:rsid w:val="00C771A9"/>
    <w:rsid w:val="00C93334"/>
    <w:rsid w:val="00C93550"/>
    <w:rsid w:val="00CA097D"/>
    <w:rsid w:val="00CD1E33"/>
    <w:rsid w:val="00CD2957"/>
    <w:rsid w:val="00CD604E"/>
    <w:rsid w:val="00CE39E2"/>
    <w:rsid w:val="00CF5F4C"/>
    <w:rsid w:val="00D159D5"/>
    <w:rsid w:val="00D22C7B"/>
    <w:rsid w:val="00D26B95"/>
    <w:rsid w:val="00D574BB"/>
    <w:rsid w:val="00D602F9"/>
    <w:rsid w:val="00D72B2D"/>
    <w:rsid w:val="00D94EA9"/>
    <w:rsid w:val="00DA717A"/>
    <w:rsid w:val="00DB0713"/>
    <w:rsid w:val="00DB534F"/>
    <w:rsid w:val="00DC638A"/>
    <w:rsid w:val="00DE41ED"/>
    <w:rsid w:val="00DF002D"/>
    <w:rsid w:val="00DF4670"/>
    <w:rsid w:val="00E23F6D"/>
    <w:rsid w:val="00E54D1A"/>
    <w:rsid w:val="00E75492"/>
    <w:rsid w:val="00E83D73"/>
    <w:rsid w:val="00E97CE0"/>
    <w:rsid w:val="00EA7B69"/>
    <w:rsid w:val="00EC21A8"/>
    <w:rsid w:val="00EC24F0"/>
    <w:rsid w:val="00EC3038"/>
    <w:rsid w:val="00EC37A7"/>
    <w:rsid w:val="00ED2F15"/>
    <w:rsid w:val="00EE18FA"/>
    <w:rsid w:val="00EE5D11"/>
    <w:rsid w:val="00EF3567"/>
    <w:rsid w:val="00EF5352"/>
    <w:rsid w:val="00F00167"/>
    <w:rsid w:val="00F00435"/>
    <w:rsid w:val="00F1318B"/>
    <w:rsid w:val="00F2019A"/>
    <w:rsid w:val="00F21DE7"/>
    <w:rsid w:val="00F236E3"/>
    <w:rsid w:val="00F24C73"/>
    <w:rsid w:val="00F2609F"/>
    <w:rsid w:val="00F30606"/>
    <w:rsid w:val="00F35B9E"/>
    <w:rsid w:val="00F3794E"/>
    <w:rsid w:val="00F502CB"/>
    <w:rsid w:val="00F56781"/>
    <w:rsid w:val="00F57DF9"/>
    <w:rsid w:val="00F57E11"/>
    <w:rsid w:val="00F66914"/>
    <w:rsid w:val="00F7665C"/>
    <w:rsid w:val="00FC0D70"/>
    <w:rsid w:val="00FC1F43"/>
    <w:rsid w:val="00FC5CFA"/>
    <w:rsid w:val="00FD4496"/>
    <w:rsid w:val="00FE05F6"/>
    <w:rsid w:val="00FE2219"/>
    <w:rsid w:val="00FE4421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17A"/>
  </w:style>
  <w:style w:type="paragraph" w:styleId="Nadpis1">
    <w:name w:val="heading 1"/>
    <w:basedOn w:val="Normlny"/>
    <w:next w:val="Normlny"/>
    <w:link w:val="Nadpis1Char"/>
    <w:uiPriority w:val="9"/>
    <w:qFormat/>
    <w:rsid w:val="00DB5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7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trednpodfarbenie1zvraznenie5">
    <w:name w:val="Medium Shading 1 Accent 5"/>
    <w:basedOn w:val="Normlnatabuka"/>
    <w:uiPriority w:val="63"/>
    <w:rsid w:val="00DA717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Normlnatabuka"/>
    <w:next w:val="Strednpodfarbenie1zvraznenie5"/>
    <w:uiPriority w:val="63"/>
    <w:rsid w:val="00314C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28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3668"/>
  </w:style>
  <w:style w:type="paragraph" w:styleId="Pta">
    <w:name w:val="footer"/>
    <w:basedOn w:val="Normlny"/>
    <w:link w:val="PtaChar"/>
    <w:uiPriority w:val="99"/>
    <w:unhideWhenUsed/>
    <w:rsid w:val="0028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3668"/>
  </w:style>
  <w:style w:type="paragraph" w:styleId="Bezriadkovania">
    <w:name w:val="No Spacing"/>
    <w:uiPriority w:val="1"/>
    <w:qFormat/>
    <w:rsid w:val="00C337E4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542D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EE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C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DB534F"/>
    <w:pPr>
      <w:outlineLvl w:val="9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17A"/>
  </w:style>
  <w:style w:type="paragraph" w:styleId="Nadpis1">
    <w:name w:val="heading 1"/>
    <w:basedOn w:val="Normlny"/>
    <w:next w:val="Normlny"/>
    <w:link w:val="Nadpis1Char"/>
    <w:uiPriority w:val="9"/>
    <w:qFormat/>
    <w:rsid w:val="00DB5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7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trednpodfarbenie1zvraznenie5">
    <w:name w:val="Medium Shading 1 Accent 5"/>
    <w:basedOn w:val="Normlnatabuka"/>
    <w:uiPriority w:val="63"/>
    <w:rsid w:val="00DA717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Normlnatabuka"/>
    <w:next w:val="Strednpodfarbenie1zvraznenie5"/>
    <w:uiPriority w:val="63"/>
    <w:rsid w:val="00314C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28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3668"/>
  </w:style>
  <w:style w:type="paragraph" w:styleId="Pta">
    <w:name w:val="footer"/>
    <w:basedOn w:val="Normlny"/>
    <w:link w:val="PtaChar"/>
    <w:uiPriority w:val="99"/>
    <w:unhideWhenUsed/>
    <w:rsid w:val="0028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3668"/>
  </w:style>
  <w:style w:type="paragraph" w:styleId="Bezriadkovania">
    <w:name w:val="No Spacing"/>
    <w:uiPriority w:val="1"/>
    <w:qFormat/>
    <w:rsid w:val="00C337E4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542D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EE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C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DB534F"/>
    <w:pPr>
      <w:outlineLvl w:val="9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A1B0-A9C3-4453-988A-C1A3E5E7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15</Pages>
  <Words>2964</Words>
  <Characters>16901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Gallikova Zuzana</cp:lastModifiedBy>
  <cp:revision>82</cp:revision>
  <cp:lastPrinted>2012-10-02T06:54:00Z</cp:lastPrinted>
  <dcterms:created xsi:type="dcterms:W3CDTF">2014-09-30T07:37:00Z</dcterms:created>
  <dcterms:modified xsi:type="dcterms:W3CDTF">2023-07-04T06:42:00Z</dcterms:modified>
</cp:coreProperties>
</file>