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2" w:rsidRDefault="00BD6552" w:rsidP="00BD6552">
      <w:pPr>
        <w:ind w:left="-567" w:right="-709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-506672</wp:posOffset>
            </wp:positionH>
            <wp:positionV relativeFrom="paragraph">
              <wp:posOffset>-83358</wp:posOffset>
            </wp:positionV>
            <wp:extent cx="1130877" cy="1136073"/>
            <wp:effectExtent l="19050" t="0" r="0" b="0"/>
            <wp:wrapNone/>
            <wp:docPr id="13" name="Obraz 13" descr="Szlachetna Paczka 2018 - Listopad - 2018 - Aktualności - Biologii i  Biotechnologii - Wydziały - Strona główna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lachetna Paczka 2018 - Listopad - 2018 - Aktualności - Biologii i  Biotechnologii - Wydziały - Strona główna UM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77" cy="113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FF" w:rsidRDefault="00BD6552" w:rsidP="00BD6552">
      <w:pPr>
        <w:ind w:left="-567" w:right="-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- </w:t>
      </w:r>
      <w:r w:rsidR="0014017D" w:rsidRPr="0014017D">
        <w:rPr>
          <w:b/>
          <w:sz w:val="56"/>
          <w:szCs w:val="56"/>
        </w:rPr>
        <w:t xml:space="preserve">RAZEM STAĆ NAS </w:t>
      </w:r>
      <w:r w:rsidR="00A206FF">
        <w:rPr>
          <w:b/>
          <w:sz w:val="56"/>
          <w:szCs w:val="56"/>
        </w:rPr>
        <w:t xml:space="preserve">  </w:t>
      </w:r>
      <w:r w:rsidR="0014017D" w:rsidRPr="0014017D">
        <w:rPr>
          <w:b/>
          <w:sz w:val="56"/>
          <w:szCs w:val="56"/>
        </w:rPr>
        <w:t>NA DOBRO</w:t>
      </w:r>
    </w:p>
    <w:p w:rsidR="0014017D" w:rsidRPr="0010154E" w:rsidRDefault="0014017D" w:rsidP="00A206FF">
      <w:pPr>
        <w:tabs>
          <w:tab w:val="left" w:pos="2580"/>
        </w:tabs>
        <w:ind w:left="-567" w:right="-709"/>
        <w:jc w:val="center"/>
        <w:rPr>
          <w:i/>
          <w:sz w:val="56"/>
          <w:szCs w:val="56"/>
          <w:u w:val="single"/>
        </w:rPr>
      </w:pPr>
      <w:r w:rsidRPr="0010154E">
        <w:rPr>
          <w:i/>
          <w:sz w:val="56"/>
          <w:szCs w:val="56"/>
          <w:u w:val="single"/>
        </w:rPr>
        <w:t>Kochani Rodzice, Drodzy Uczniowie!</w:t>
      </w:r>
    </w:p>
    <w:p w:rsidR="0010154E" w:rsidRPr="0010154E" w:rsidRDefault="00BD6552" w:rsidP="00A206FF">
      <w:pPr>
        <w:tabs>
          <w:tab w:val="left" w:pos="2580"/>
        </w:tabs>
        <w:ind w:left="-567" w:right="-709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544830</wp:posOffset>
            </wp:positionV>
            <wp:extent cx="1970405" cy="231330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17D" w:rsidRPr="0010154E">
        <w:rPr>
          <w:sz w:val="32"/>
          <w:szCs w:val="32"/>
        </w:rPr>
        <w:t xml:space="preserve">            Już po raz kolejny włączamy </w:t>
      </w:r>
      <w:r w:rsidR="0010154E" w:rsidRPr="0010154E">
        <w:rPr>
          <w:sz w:val="32"/>
          <w:szCs w:val="32"/>
        </w:rPr>
        <w:t xml:space="preserve">się do akcji niesienia pomocy rodzinie z naszego powiatu, która znalazła się w </w:t>
      </w:r>
      <w:r w:rsidR="0014017D" w:rsidRPr="0010154E">
        <w:rPr>
          <w:sz w:val="32"/>
          <w:szCs w:val="32"/>
        </w:rPr>
        <w:t xml:space="preserve">trudnej sytuacji finansowej. </w:t>
      </w:r>
      <w:r w:rsidR="0010154E" w:rsidRPr="0010154E">
        <w:rPr>
          <w:sz w:val="32"/>
          <w:szCs w:val="32"/>
        </w:rPr>
        <w:t xml:space="preserve">Pamiętajmy, że ten mały gest może znaczyć bardzo wiele, dlatego </w:t>
      </w:r>
      <w:r>
        <w:rPr>
          <w:sz w:val="32"/>
          <w:szCs w:val="32"/>
        </w:rPr>
        <w:t xml:space="preserve">już dziś </w:t>
      </w:r>
      <w:r w:rsidR="00A206FF">
        <w:rPr>
          <w:sz w:val="32"/>
          <w:szCs w:val="32"/>
        </w:rPr>
        <w:t xml:space="preserve">dołącz do wspólnego tworzenia paczki w Szkole Podstawowej w Gromie. </w:t>
      </w:r>
    </w:p>
    <w:p w:rsidR="0010154E" w:rsidRPr="0010154E" w:rsidRDefault="0010154E" w:rsidP="00A206FF">
      <w:pPr>
        <w:tabs>
          <w:tab w:val="left" w:pos="2580"/>
        </w:tabs>
        <w:ind w:left="-567" w:right="-709"/>
        <w:jc w:val="center"/>
        <w:rPr>
          <w:b/>
          <w:sz w:val="44"/>
          <w:szCs w:val="44"/>
        </w:rPr>
      </w:pPr>
      <w:r w:rsidRPr="0010154E">
        <w:rPr>
          <w:b/>
          <w:sz w:val="44"/>
          <w:szCs w:val="44"/>
        </w:rPr>
        <w:t>Zbiórka będzie trwała w okresie</w:t>
      </w:r>
    </w:p>
    <w:p w:rsidR="0010154E" w:rsidRDefault="0010154E" w:rsidP="00A206FF">
      <w:pPr>
        <w:tabs>
          <w:tab w:val="left" w:pos="2580"/>
        </w:tabs>
        <w:ind w:left="-567" w:right="-709"/>
        <w:jc w:val="center"/>
        <w:rPr>
          <w:b/>
          <w:sz w:val="44"/>
          <w:szCs w:val="44"/>
        </w:rPr>
      </w:pPr>
      <w:r w:rsidRPr="0010154E">
        <w:rPr>
          <w:b/>
          <w:sz w:val="44"/>
          <w:szCs w:val="44"/>
        </w:rPr>
        <w:t>od 20.11 do 15.12.2023r.</w:t>
      </w:r>
      <w:r w:rsidR="00BD6552" w:rsidRPr="00BD6552">
        <w:rPr>
          <w:b/>
          <w:sz w:val="44"/>
          <w:szCs w:val="44"/>
        </w:rPr>
        <w:t xml:space="preserve"> </w:t>
      </w:r>
    </w:p>
    <w:p w:rsidR="0010154E" w:rsidRDefault="0010154E" w:rsidP="00A206FF">
      <w:pPr>
        <w:ind w:left="-567" w:right="-709"/>
        <w:rPr>
          <w:sz w:val="44"/>
          <w:szCs w:val="44"/>
        </w:rPr>
      </w:pPr>
      <w:r>
        <w:rPr>
          <w:sz w:val="44"/>
          <w:szCs w:val="44"/>
        </w:rPr>
        <w:t>Krótka historia rodziny…</w:t>
      </w:r>
    </w:p>
    <w:p w:rsidR="00F06EF5" w:rsidRDefault="00F06EF5" w:rsidP="00A206FF">
      <w:pPr>
        <w:ind w:left="-567" w:right="-709"/>
        <w:rPr>
          <w:sz w:val="44"/>
          <w:szCs w:val="44"/>
        </w:rPr>
      </w:pPr>
      <w:r w:rsidRPr="00BD6552">
        <w:rPr>
          <w:rFonts w:cstheme="minorHAnsi"/>
          <w:sz w:val="19"/>
          <w:szCs w:val="19"/>
          <w:shd w:val="clear" w:color="auto" w:fill="FFFFFF"/>
        </w:rPr>
        <w:t xml:space="preserve">Pan Tomasz samotnie wychowuje córkę Ninę. Obecnie nie pracuje, gdyż problemem jest trauma dziewczynki, która jako małe dziecko została odebrana rodzicom i przekazana do rodziny zastępczej. Boi się zostawać sama w domu. Ojciec obecnie utrzymuje rodzinę ze stałego zasiłku z </w:t>
      </w:r>
      <w:proofErr w:type="spellStart"/>
      <w:r w:rsidRPr="00BD6552">
        <w:rPr>
          <w:rFonts w:cstheme="minorHAnsi"/>
          <w:sz w:val="19"/>
          <w:szCs w:val="19"/>
          <w:shd w:val="clear" w:color="auto" w:fill="FFFFFF"/>
        </w:rPr>
        <w:t>GOPS-u</w:t>
      </w:r>
      <w:proofErr w:type="spellEnd"/>
      <w:r w:rsidRPr="00BD6552">
        <w:rPr>
          <w:rFonts w:cstheme="minorHAnsi"/>
          <w:sz w:val="19"/>
          <w:szCs w:val="19"/>
          <w:shd w:val="clear" w:color="auto" w:fill="FFFFFF"/>
        </w:rPr>
        <w:t>, świadczeń rodzinnych i 500+. W chwili obecnej oczekują razem z córką na alimenty, które zostały zasądzone, ale nie spływają. Miesięczny dochód rodziny wynosi 1475 zł, po odjęciu opłat w wysokości 660 zł, zostaje na członka rodziny trochę ponad 400 zł na miesiąc. Kwota ta z trudem starcza na podstawowe funkcjonowanie rodziny i zapewnienie niezbędnych potrzeb. Mimo tego są bardzo zżyci i mogą na siebie liczyć. Uwielbiają wspólnie wędkować i zbierać grzyby. Największym ich marzeniem jest ustabilizowanie sytuacji finansowe</w:t>
      </w:r>
      <w:r>
        <w:rPr>
          <w:rFonts w:ascii="Arial" w:hAnsi="Arial" w:cs="Arial"/>
          <w:color w:val="414345"/>
          <w:sz w:val="19"/>
          <w:szCs w:val="19"/>
          <w:shd w:val="clear" w:color="auto" w:fill="FFFFFF"/>
        </w:rPr>
        <w:t>j.</w:t>
      </w:r>
    </w:p>
    <w:p w:rsidR="0010154E" w:rsidRPr="0048680C" w:rsidRDefault="0048680C" w:rsidP="00A206FF">
      <w:pPr>
        <w:ind w:left="-567" w:right="-709"/>
        <w:rPr>
          <w:sz w:val="44"/>
          <w:szCs w:val="44"/>
        </w:rPr>
      </w:pPr>
      <w:r>
        <w:rPr>
          <w:sz w:val="44"/>
          <w:szCs w:val="44"/>
        </w:rPr>
        <w:t>K</w:t>
      </w:r>
      <w:r w:rsidR="00F06EF5" w:rsidRPr="0048680C">
        <w:rPr>
          <w:sz w:val="44"/>
          <w:szCs w:val="44"/>
        </w:rPr>
        <w:t>luczowe potrzeby:</w:t>
      </w:r>
    </w:p>
    <w:p w:rsidR="00F06EF5" w:rsidRPr="00BD6552" w:rsidRDefault="0048680C" w:rsidP="00A206FF">
      <w:pPr>
        <w:pStyle w:val="text-indent"/>
        <w:shd w:val="clear" w:color="auto" w:fill="FFFFFF"/>
        <w:spacing w:before="0" w:beforeAutospacing="0"/>
        <w:ind w:left="-567" w:right="-709"/>
        <w:rPr>
          <w:rFonts w:asciiTheme="minorHAnsi" w:hAnsiTheme="minorHAnsi" w:cstheme="minorHAnsi"/>
          <w:sz w:val="19"/>
          <w:szCs w:val="19"/>
        </w:rPr>
      </w:pPr>
      <w:r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1.</w:t>
      </w:r>
      <w:r w:rsidR="00F06EF5"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Żywność:</w:t>
      </w:r>
      <w:r w:rsidR="00F06EF5" w:rsidRPr="00BD6552">
        <w:rPr>
          <w:rStyle w:val="uppercase-first-letter"/>
          <w:rFonts w:asciiTheme="minorHAnsi" w:hAnsiTheme="minorHAnsi" w:cstheme="minorHAnsi"/>
          <w:sz w:val="19"/>
          <w:szCs w:val="19"/>
        </w:rPr>
        <w:t xml:space="preserve"> </w:t>
      </w:r>
      <w:r w:rsidR="00F06EF5" w:rsidRPr="00BD6552">
        <w:rPr>
          <w:rFonts w:asciiTheme="minorHAnsi" w:hAnsiTheme="minorHAnsi" w:cstheme="minorHAnsi"/>
          <w:sz w:val="19"/>
          <w:szCs w:val="19"/>
        </w:rPr>
        <w:t>herbata, kawa, ryż, kasza, makaron, mąka, mleko, cukier, olej, dżem, konserwy mięsne, konserwy rybne, owoce i warzywa w puszkach, płatki śniadaniowe</w:t>
      </w:r>
    </w:p>
    <w:p w:rsidR="00F06EF5" w:rsidRPr="00BD6552" w:rsidRDefault="0048680C" w:rsidP="00A206FF">
      <w:pPr>
        <w:pStyle w:val="text-indent"/>
        <w:shd w:val="clear" w:color="auto" w:fill="FFFFFF"/>
        <w:spacing w:before="0" w:beforeAutospacing="0"/>
        <w:ind w:left="-567" w:right="-709" w:hanging="60"/>
        <w:rPr>
          <w:rFonts w:asciiTheme="minorHAnsi" w:hAnsiTheme="minorHAnsi" w:cstheme="minorHAnsi"/>
          <w:sz w:val="19"/>
          <w:szCs w:val="19"/>
        </w:rPr>
      </w:pPr>
      <w:r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2.</w:t>
      </w:r>
      <w:r w:rsidR="00F06EF5"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Środki czystości</w:t>
      </w:r>
      <w:r w:rsidR="00F06EF5" w:rsidRPr="00BD6552">
        <w:rPr>
          <w:rStyle w:val="uppercase-first-letter"/>
          <w:rFonts w:asciiTheme="minorHAnsi" w:hAnsiTheme="minorHAnsi" w:cstheme="minorHAnsi"/>
          <w:sz w:val="19"/>
          <w:szCs w:val="19"/>
        </w:rPr>
        <w:t>:</w:t>
      </w:r>
      <w:r w:rsidR="00F06EF5" w:rsidRPr="00BD6552">
        <w:rPr>
          <w:rFonts w:asciiTheme="minorHAnsi" w:hAnsiTheme="minorHAnsi" w:cstheme="minorHAnsi"/>
          <w:sz w:val="19"/>
          <w:szCs w:val="19"/>
        </w:rPr>
        <w:t xml:space="preserve"> mydło / żel myjący, szampon, szczoteczka do zębów, pasta do zębów, podpaski/tampony, płyn do płukania tkanin, proszek do prania, płyn do mycia naczyń, płyny czyszczące (bez znaczenia)</w:t>
      </w:r>
    </w:p>
    <w:p w:rsidR="00F06EF5" w:rsidRPr="00BD6552" w:rsidRDefault="0048680C" w:rsidP="00A206FF">
      <w:pPr>
        <w:pStyle w:val="f-16"/>
        <w:shd w:val="clear" w:color="auto" w:fill="FFFFFF"/>
        <w:spacing w:before="0" w:beforeAutospacing="0" w:after="0"/>
        <w:ind w:left="-567" w:right="-709"/>
        <w:rPr>
          <w:rFonts w:asciiTheme="minorHAnsi" w:hAnsiTheme="minorHAnsi" w:cstheme="minorHAnsi"/>
          <w:b/>
          <w:sz w:val="19"/>
          <w:szCs w:val="19"/>
        </w:rPr>
      </w:pPr>
      <w:r w:rsidRPr="00BD6552">
        <w:rPr>
          <w:rStyle w:val="d-inline"/>
          <w:rFonts w:asciiTheme="minorHAnsi" w:hAnsiTheme="minorHAnsi" w:cstheme="minorHAnsi"/>
          <w:b/>
          <w:sz w:val="19"/>
          <w:szCs w:val="19"/>
        </w:rPr>
        <w:t>3.</w:t>
      </w:r>
      <w:r w:rsidR="00F06EF5"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Garnki, talerze, sztućce</w:t>
      </w:r>
      <w:r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 xml:space="preserve">- </w:t>
      </w:r>
      <w:r w:rsidR="00F06EF5" w:rsidRPr="00BD6552">
        <w:rPr>
          <w:rFonts w:asciiTheme="minorHAnsi" w:hAnsiTheme="minorHAnsi" w:cstheme="minorHAnsi"/>
          <w:sz w:val="19"/>
          <w:szCs w:val="19"/>
        </w:rPr>
        <w:t>Rodzina niedawno przeprowadziła się do mieszkania po zmarłym dziadku, brak jest podstawowego wyposażenia kuchennego.</w:t>
      </w:r>
    </w:p>
    <w:p w:rsidR="00F06EF5" w:rsidRPr="00BD6552" w:rsidRDefault="0048680C" w:rsidP="00A206FF">
      <w:pPr>
        <w:pStyle w:val="f-16"/>
        <w:shd w:val="clear" w:color="auto" w:fill="FFFFFF"/>
        <w:spacing w:before="0" w:beforeAutospacing="0" w:after="0"/>
        <w:ind w:left="-567" w:right="-709"/>
        <w:rPr>
          <w:rFonts w:asciiTheme="minorHAnsi" w:hAnsiTheme="minorHAnsi" w:cstheme="minorHAnsi"/>
          <w:sz w:val="19"/>
          <w:szCs w:val="19"/>
        </w:rPr>
      </w:pPr>
      <w:r w:rsidRPr="00BD6552">
        <w:rPr>
          <w:rStyle w:val="d-inline"/>
          <w:rFonts w:asciiTheme="minorHAnsi" w:hAnsiTheme="minorHAnsi" w:cstheme="minorHAnsi"/>
          <w:b/>
          <w:sz w:val="19"/>
          <w:szCs w:val="19"/>
        </w:rPr>
        <w:t>4.</w:t>
      </w:r>
      <w:r w:rsidR="00F06EF5" w:rsidRPr="00BD6552">
        <w:rPr>
          <w:rStyle w:val="d-inline"/>
          <w:rFonts w:asciiTheme="minorHAnsi" w:hAnsiTheme="minorHAnsi" w:cstheme="minorHAnsi"/>
          <w:b/>
          <w:sz w:val="19"/>
          <w:szCs w:val="19"/>
        </w:rPr>
        <w:t> </w:t>
      </w:r>
      <w:r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O</w:t>
      </w:r>
      <w:r w:rsidR="00F06EF5"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>dkurzacz</w:t>
      </w:r>
      <w:r w:rsidRPr="00BD6552">
        <w:rPr>
          <w:rStyle w:val="uppercase-first-letter"/>
          <w:rFonts w:asciiTheme="minorHAnsi" w:hAnsiTheme="minorHAnsi" w:cstheme="minorHAnsi"/>
          <w:b/>
          <w:sz w:val="19"/>
          <w:szCs w:val="19"/>
        </w:rPr>
        <w:t xml:space="preserve"> -</w:t>
      </w:r>
      <w:r w:rsidR="00F06EF5" w:rsidRPr="00BD6552">
        <w:rPr>
          <w:rFonts w:asciiTheme="minorHAnsi" w:hAnsiTheme="minorHAnsi" w:cstheme="minorHAnsi"/>
          <w:sz w:val="19"/>
          <w:szCs w:val="19"/>
        </w:rPr>
        <w:t>Rodzina, aby było cieplej, ma porozkładane na podłodze stare dywany a nie posiada odkurzacza.</w:t>
      </w:r>
    </w:p>
    <w:p w:rsidR="0048680C" w:rsidRPr="00BD6552" w:rsidRDefault="0048680C" w:rsidP="00A206FF">
      <w:pPr>
        <w:pStyle w:val="f-16"/>
        <w:shd w:val="clear" w:color="auto" w:fill="FFFFFF"/>
        <w:spacing w:after="0"/>
        <w:ind w:left="-567" w:right="-709"/>
        <w:rPr>
          <w:rFonts w:asciiTheme="minorHAnsi" w:hAnsiTheme="minorHAnsi" w:cstheme="minorHAnsi"/>
          <w:sz w:val="19"/>
          <w:szCs w:val="19"/>
        </w:rPr>
      </w:pPr>
      <w:r w:rsidRPr="00BD6552">
        <w:rPr>
          <w:rFonts w:asciiTheme="minorHAnsi" w:hAnsiTheme="minorHAnsi" w:cstheme="minorHAnsi"/>
          <w:b/>
          <w:sz w:val="19"/>
          <w:szCs w:val="19"/>
        </w:rPr>
        <w:t>5.Wyposażenie mieszkania</w:t>
      </w:r>
      <w:r w:rsidRPr="00BD6552">
        <w:rPr>
          <w:rFonts w:asciiTheme="minorHAnsi" w:hAnsiTheme="minorHAnsi" w:cstheme="minorHAnsi"/>
          <w:sz w:val="19"/>
          <w:szCs w:val="19"/>
        </w:rPr>
        <w:t>: k</w:t>
      </w:r>
      <w:r w:rsidRPr="00BD6552">
        <w:rPr>
          <w:rFonts w:asciiTheme="minorHAnsi" w:hAnsiTheme="minorHAnsi" w:cstheme="minorHAnsi"/>
          <w:sz w:val="19"/>
          <w:szCs w:val="19"/>
        </w:rPr>
        <w:t>ołdry i pościele w rozmiarze 160x200, poduszka 7</w:t>
      </w:r>
      <w:r w:rsidRPr="00BD6552">
        <w:rPr>
          <w:rFonts w:asciiTheme="minorHAnsi" w:hAnsiTheme="minorHAnsi" w:cstheme="minorHAnsi"/>
          <w:sz w:val="19"/>
          <w:szCs w:val="19"/>
        </w:rPr>
        <w:t>0x80, ręczniki kąpielowe</w:t>
      </w:r>
    </w:p>
    <w:p w:rsidR="0048680C" w:rsidRDefault="0048680C" w:rsidP="00A206FF">
      <w:pPr>
        <w:ind w:left="-567" w:right="-709"/>
        <w:rPr>
          <w:sz w:val="18"/>
          <w:szCs w:val="18"/>
        </w:rPr>
      </w:pPr>
      <w:r w:rsidRPr="0048680C">
        <w:rPr>
          <w:b/>
          <w:sz w:val="18"/>
          <w:szCs w:val="18"/>
          <w:u w:val="single"/>
        </w:rPr>
        <w:t>Szczególne upominki :</w:t>
      </w:r>
      <w:r w:rsidRPr="0048680C">
        <w:rPr>
          <w:sz w:val="18"/>
          <w:szCs w:val="18"/>
        </w:rPr>
        <w:t xml:space="preserve"> Nina rolki 38-39, piżama (164cm)</w:t>
      </w:r>
      <w:r>
        <w:rPr>
          <w:sz w:val="18"/>
          <w:szCs w:val="18"/>
        </w:rPr>
        <w:t xml:space="preserve">                                       </w:t>
      </w:r>
      <w:r w:rsidRPr="0048680C">
        <w:rPr>
          <w:sz w:val="18"/>
          <w:szCs w:val="18"/>
        </w:rPr>
        <w:t xml:space="preserve">Tomasz: maszynki Gillette </w:t>
      </w:r>
    </w:p>
    <w:p w:rsidR="0048680C" w:rsidRDefault="0048680C" w:rsidP="00A206FF">
      <w:pPr>
        <w:ind w:left="-567" w:right="-709"/>
        <w:rPr>
          <w:sz w:val="18"/>
          <w:szCs w:val="18"/>
        </w:rPr>
      </w:pPr>
      <w:r>
        <w:rPr>
          <w:sz w:val="18"/>
          <w:szCs w:val="18"/>
        </w:rPr>
        <w:t xml:space="preserve">Link szczegółowy do potrzeb rodziny: </w:t>
      </w:r>
      <w:hyperlink r:id="rId7" w:history="1">
        <w:r w:rsidRPr="00C70227">
          <w:rPr>
            <w:rStyle w:val="Hipercze"/>
            <w:rFonts w:ascii="Segoe UI" w:hAnsi="Segoe UI" w:cs="Segoe UI"/>
            <w:sz w:val="15"/>
            <w:szCs w:val="15"/>
            <w:shd w:val="clear" w:color="auto" w:fill="FFFFFF"/>
          </w:rPr>
          <w:t>https://www.szlachetnapaczka.pl/wybor-rodziny/rodzina/115789/3115?context=family_choosen</w:t>
        </w:r>
      </w:hyperlink>
      <w:r>
        <w:rPr>
          <w:rFonts w:ascii="Segoe UI" w:hAnsi="Segoe UI" w:cs="Segoe UI"/>
          <w:color w:val="2C2F45"/>
          <w:sz w:val="15"/>
          <w:szCs w:val="15"/>
          <w:u w:val="single"/>
          <w:shd w:val="clear" w:color="auto" w:fill="FFFFFF"/>
        </w:rPr>
        <w:t xml:space="preserve"> </w:t>
      </w:r>
    </w:p>
    <w:p w:rsidR="00A206FF" w:rsidRDefault="00A206FF" w:rsidP="00A206FF">
      <w:pPr>
        <w:ind w:left="-567" w:right="-709"/>
        <w:jc w:val="center"/>
        <w:rPr>
          <w:b/>
          <w:i/>
          <w:color w:val="FF0000"/>
          <w:sz w:val="18"/>
          <w:szCs w:val="18"/>
          <w:u w:val="single"/>
        </w:rPr>
      </w:pPr>
      <w:r w:rsidRPr="00BD6552">
        <w:rPr>
          <w:b/>
          <w:i/>
          <w:color w:val="FF0000"/>
          <w:sz w:val="18"/>
          <w:szCs w:val="18"/>
          <w:u w:val="single"/>
        </w:rPr>
        <w:t>POMAGANIE NAS NIE TRUDZI, DOBRE SERCE TWE OBUDZI. DOŁĄCZ do wspólnego tworzenia paczki…</w:t>
      </w:r>
    </w:p>
    <w:p w:rsidR="00BD6552" w:rsidRPr="00BD6552" w:rsidRDefault="00BD6552" w:rsidP="00A206FF">
      <w:pPr>
        <w:ind w:left="-567" w:right="-709"/>
        <w:jc w:val="center"/>
        <w:rPr>
          <w:b/>
          <w:i/>
          <w:color w:val="FF0000"/>
          <w:sz w:val="18"/>
          <w:szCs w:val="18"/>
          <w:u w:val="single"/>
        </w:rPr>
      </w:pPr>
    </w:p>
    <w:p w:rsidR="00F06EF5" w:rsidRDefault="00A206FF" w:rsidP="00A206F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Organizatorzy: Społeczność Szkolna </w:t>
      </w:r>
    </w:p>
    <w:p w:rsidR="00A206FF" w:rsidRPr="00A206FF" w:rsidRDefault="00A206FF" w:rsidP="00A206F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Opiekun SU: Natalia Witek</w:t>
      </w:r>
    </w:p>
    <w:sectPr w:rsidR="00A206FF" w:rsidRPr="00A206FF" w:rsidSect="00BD655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01CD"/>
    <w:multiLevelType w:val="hybridMultilevel"/>
    <w:tmpl w:val="23D05E70"/>
    <w:lvl w:ilvl="0" w:tplc="8AB6D4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526C"/>
    <w:multiLevelType w:val="hybridMultilevel"/>
    <w:tmpl w:val="AC42EB58"/>
    <w:lvl w:ilvl="0" w:tplc="048A6874">
      <w:start w:val="1"/>
      <w:numFmt w:val="decimal"/>
      <w:lvlText w:val="%1."/>
      <w:lvlJc w:val="left"/>
      <w:pPr>
        <w:ind w:left="300" w:hanging="360"/>
      </w:pPr>
      <w:rPr>
        <w:rFonts w:hint="default"/>
        <w:color w:val="414345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14017D"/>
    <w:rsid w:val="0010154E"/>
    <w:rsid w:val="0014017D"/>
    <w:rsid w:val="0048680C"/>
    <w:rsid w:val="006963B1"/>
    <w:rsid w:val="007D36F0"/>
    <w:rsid w:val="00A206FF"/>
    <w:rsid w:val="00BD6552"/>
    <w:rsid w:val="00E9232A"/>
    <w:rsid w:val="00F0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-24">
    <w:name w:val="f-24"/>
    <w:basedOn w:val="Normalny"/>
    <w:rsid w:val="00F0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-16">
    <w:name w:val="f-16"/>
    <w:basedOn w:val="Normalny"/>
    <w:rsid w:val="00F0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-inline">
    <w:name w:val="d-inline"/>
    <w:basedOn w:val="Domylnaczcionkaakapitu"/>
    <w:rsid w:val="00F06EF5"/>
  </w:style>
  <w:style w:type="character" w:customStyle="1" w:styleId="uppercase-first-letter">
    <w:name w:val="uppercase-first-letter"/>
    <w:basedOn w:val="Domylnaczcionkaakapitu"/>
    <w:rsid w:val="00F06EF5"/>
  </w:style>
  <w:style w:type="paragraph" w:customStyle="1" w:styleId="f-14">
    <w:name w:val="f-14"/>
    <w:basedOn w:val="Normalny"/>
    <w:rsid w:val="00F0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indent">
    <w:name w:val="text-indent"/>
    <w:basedOn w:val="Normalny"/>
    <w:rsid w:val="00F0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6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8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3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463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22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6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253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47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522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5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586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4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39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0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</w:divsChild>
    </w:div>
    <w:div w:id="133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1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56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9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745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1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433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6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49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lachetnapaczka.pl/wybor-rodziny/rodzina/115789/3115?context=family_choo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2023-11-20T18:49:00Z</dcterms:created>
  <dcterms:modified xsi:type="dcterms:W3CDTF">2023-11-20T19:49:00Z</dcterms:modified>
</cp:coreProperties>
</file>